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20F" w:rsidRDefault="0083520F" w:rsidP="00117D41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Návrh </w:t>
      </w:r>
    </w:p>
    <w:p w:rsidR="00117D41" w:rsidRPr="00AC47AE" w:rsidRDefault="00117D41" w:rsidP="00117D41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C47AE">
        <w:rPr>
          <w:rFonts w:ascii="Arial Narrow" w:hAnsi="Arial Narrow" w:cs="Arial"/>
          <w:b/>
          <w:bCs/>
          <w:sz w:val="22"/>
          <w:szCs w:val="22"/>
        </w:rPr>
        <w:t>OPATRENIE</w:t>
      </w:r>
    </w:p>
    <w:p w:rsidR="00117D41" w:rsidRPr="00AC47AE" w:rsidRDefault="00117D41" w:rsidP="00117D41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C47AE">
        <w:rPr>
          <w:rFonts w:ascii="Arial Narrow" w:hAnsi="Arial Narrow" w:cs="Arial"/>
          <w:b/>
          <w:bCs/>
          <w:sz w:val="22"/>
          <w:szCs w:val="22"/>
        </w:rPr>
        <w:t>Ministerstva financií Slovenskej republiky</w:t>
      </w:r>
    </w:p>
    <w:p w:rsidR="00117D41" w:rsidRPr="00AC47AE" w:rsidRDefault="00117D41" w:rsidP="00117D41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C47AE">
        <w:rPr>
          <w:rFonts w:ascii="Arial Narrow" w:hAnsi="Arial Narrow" w:cs="Arial"/>
          <w:b/>
          <w:bCs/>
          <w:sz w:val="22"/>
          <w:szCs w:val="22"/>
        </w:rPr>
        <w:t>z</w:t>
      </w:r>
      <w:r w:rsidR="001A5934">
        <w:rPr>
          <w:rFonts w:ascii="Arial Narrow" w:hAnsi="Arial Narrow" w:cs="Arial"/>
          <w:b/>
          <w:bCs/>
          <w:sz w:val="22"/>
          <w:szCs w:val="22"/>
        </w:rPr>
        <w:t> </w:t>
      </w:r>
      <w:r w:rsidR="003E610E">
        <w:rPr>
          <w:rFonts w:ascii="Arial Narrow" w:hAnsi="Arial Narrow" w:cs="Arial"/>
          <w:b/>
          <w:bCs/>
          <w:sz w:val="22"/>
          <w:szCs w:val="22"/>
        </w:rPr>
        <w:t>...</w:t>
      </w:r>
      <w:r w:rsidR="00824A1A" w:rsidRPr="00AC47A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AC47AE">
        <w:rPr>
          <w:rFonts w:ascii="Arial Narrow" w:hAnsi="Arial Narrow" w:cs="Arial"/>
          <w:b/>
          <w:bCs/>
          <w:sz w:val="22"/>
          <w:szCs w:val="22"/>
        </w:rPr>
        <w:t>201</w:t>
      </w:r>
      <w:r w:rsidR="003E610E">
        <w:rPr>
          <w:rFonts w:ascii="Arial Narrow" w:hAnsi="Arial Narrow" w:cs="Arial"/>
          <w:b/>
          <w:bCs/>
          <w:sz w:val="22"/>
          <w:szCs w:val="22"/>
        </w:rPr>
        <w:t>8</w:t>
      </w:r>
    </w:p>
    <w:p w:rsidR="00117D41" w:rsidRPr="00AC47AE" w:rsidRDefault="00117D41" w:rsidP="00117D41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C47AE">
        <w:rPr>
          <w:rFonts w:ascii="Arial Narrow" w:hAnsi="Arial Narrow" w:cs="Arial"/>
          <w:b/>
          <w:bCs/>
          <w:sz w:val="22"/>
          <w:szCs w:val="22"/>
        </w:rPr>
        <w:t>č. MF/</w:t>
      </w:r>
      <w:r w:rsidR="003E610E">
        <w:rPr>
          <w:rFonts w:ascii="Arial Narrow" w:hAnsi="Arial Narrow" w:cs="Arial"/>
          <w:b/>
          <w:bCs/>
          <w:sz w:val="22"/>
          <w:szCs w:val="22"/>
        </w:rPr>
        <w:t xml:space="preserve">         </w:t>
      </w:r>
      <w:r w:rsidRPr="00AC47AE">
        <w:rPr>
          <w:rFonts w:ascii="Arial Narrow" w:hAnsi="Arial Narrow" w:cs="Arial"/>
          <w:b/>
          <w:bCs/>
          <w:sz w:val="22"/>
          <w:szCs w:val="22"/>
        </w:rPr>
        <w:t>/201</w:t>
      </w:r>
      <w:r w:rsidR="003E610E">
        <w:rPr>
          <w:rFonts w:ascii="Arial Narrow" w:hAnsi="Arial Narrow" w:cs="Arial"/>
          <w:b/>
          <w:bCs/>
          <w:sz w:val="22"/>
          <w:szCs w:val="22"/>
        </w:rPr>
        <w:t>8</w:t>
      </w:r>
      <w:r w:rsidRPr="00AC47AE">
        <w:rPr>
          <w:rFonts w:ascii="Arial Narrow" w:hAnsi="Arial Narrow" w:cs="Arial"/>
          <w:b/>
          <w:bCs/>
          <w:sz w:val="22"/>
          <w:szCs w:val="22"/>
        </w:rPr>
        <w:t>-74,</w:t>
      </w:r>
    </w:p>
    <w:p w:rsidR="00117D41" w:rsidRPr="00AC47AE" w:rsidRDefault="00117D41" w:rsidP="00117D41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C47AE">
        <w:rPr>
          <w:rFonts w:ascii="Arial Narrow" w:hAnsi="Arial Narrow" w:cs="Arial"/>
          <w:b/>
          <w:bCs/>
          <w:sz w:val="22"/>
          <w:szCs w:val="22"/>
        </w:rPr>
        <w:t>ktorým sa</w:t>
      </w:r>
      <w:r w:rsidR="000E6A3E" w:rsidRPr="00AC47AE">
        <w:rPr>
          <w:rFonts w:ascii="Arial Narrow" w:hAnsi="Arial Narrow" w:cs="Arial"/>
          <w:b/>
          <w:bCs/>
          <w:sz w:val="22"/>
          <w:szCs w:val="22"/>
        </w:rPr>
        <w:t xml:space="preserve"> dopĺňa </w:t>
      </w:r>
      <w:r w:rsidRPr="00AC47AE">
        <w:rPr>
          <w:rFonts w:ascii="Arial Narrow" w:hAnsi="Arial Narrow" w:cs="Arial"/>
          <w:b/>
          <w:bCs/>
          <w:sz w:val="22"/>
          <w:szCs w:val="22"/>
        </w:rPr>
        <w:t>opatrenie Ministerstva financií Slovenskej republiky z 8. decembra 2011</w:t>
      </w:r>
    </w:p>
    <w:p w:rsidR="00830235" w:rsidRPr="00AC47AE" w:rsidRDefault="00117D41" w:rsidP="00117D41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AC47AE">
        <w:rPr>
          <w:rFonts w:ascii="Arial Narrow" w:hAnsi="Arial Narrow" w:cs="Arial"/>
          <w:b/>
          <w:bCs/>
          <w:sz w:val="22"/>
          <w:szCs w:val="22"/>
        </w:rPr>
        <w:t>č. MF/25918/2011-74, ktorým sa ustanovuje rozsah, spôsob, miesto a termíny ukladania výkazu vybraných údajov z individuálnej  účtovnej závierky  pre účtovné jednotky, ktorými sú poisťovne, pobočky zahraničnej poisťovne, zaisťovne, pobočky zahraničnej zaisťovne, Slovenská kancelária poisťovateľov a Exportno-importná banka Slovenskej republiky</w:t>
      </w:r>
      <w:r w:rsidR="005F1209" w:rsidRPr="00AC47AE">
        <w:rPr>
          <w:rFonts w:ascii="Arial Narrow" w:hAnsi="Arial Narrow" w:cs="Arial"/>
          <w:b/>
          <w:bCs/>
          <w:sz w:val="22"/>
          <w:szCs w:val="22"/>
        </w:rPr>
        <w:t xml:space="preserve"> v znení </w:t>
      </w:r>
      <w:r w:rsidR="00824A1A" w:rsidRPr="00AC47AE">
        <w:rPr>
          <w:rFonts w:ascii="Arial Narrow" w:hAnsi="Arial Narrow" w:cs="Arial"/>
          <w:b/>
          <w:bCs/>
          <w:sz w:val="22"/>
          <w:szCs w:val="22"/>
        </w:rPr>
        <w:t>neskorších predpisov</w:t>
      </w:r>
    </w:p>
    <w:p w:rsidR="00117D41" w:rsidRPr="00AC47AE" w:rsidRDefault="00117D41" w:rsidP="00117D41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117D41" w:rsidRPr="00AC47AE" w:rsidRDefault="00117D41" w:rsidP="00117D41">
      <w:pPr>
        <w:pStyle w:val="anka"/>
        <w:jc w:val="both"/>
        <w:rPr>
          <w:rFonts w:ascii="Arial Narrow" w:hAnsi="Arial Narrow" w:cs="Arial"/>
          <w:sz w:val="22"/>
          <w:szCs w:val="22"/>
        </w:rPr>
      </w:pPr>
      <w:r w:rsidRPr="00AC47AE">
        <w:rPr>
          <w:rFonts w:ascii="Arial Narrow" w:hAnsi="Arial Narrow" w:cs="Arial"/>
          <w:sz w:val="22"/>
          <w:szCs w:val="22"/>
        </w:rPr>
        <w:t xml:space="preserve">Ministerstvo financií Slovenskej republiky podľa § 17a ods. 7 zákona č. 431/2002 Z. z. o účtovníctve v znení </w:t>
      </w:r>
      <w:r w:rsidR="00F400A0" w:rsidRPr="00AC47AE">
        <w:rPr>
          <w:rFonts w:ascii="Arial Narrow" w:hAnsi="Arial Narrow" w:cs="Arial"/>
          <w:sz w:val="22"/>
          <w:szCs w:val="22"/>
        </w:rPr>
        <w:t>zákona č.</w:t>
      </w:r>
      <w:r w:rsidR="00A80574" w:rsidRPr="00AC47AE">
        <w:rPr>
          <w:rFonts w:ascii="Arial Narrow" w:hAnsi="Arial Narrow" w:cs="Arial"/>
          <w:sz w:val="22"/>
          <w:szCs w:val="22"/>
        </w:rPr>
        <w:t xml:space="preserve"> 547</w:t>
      </w:r>
      <w:r w:rsidRPr="00AC47AE">
        <w:rPr>
          <w:rFonts w:ascii="Arial Narrow" w:hAnsi="Arial Narrow" w:cs="Arial"/>
          <w:sz w:val="22"/>
          <w:szCs w:val="22"/>
        </w:rPr>
        <w:t>/2011 Z. z. ustanovuje:</w:t>
      </w:r>
    </w:p>
    <w:p w:rsidR="00830235" w:rsidRPr="00AC47AE" w:rsidRDefault="00F3626C">
      <w:pPr>
        <w:jc w:val="center"/>
        <w:rPr>
          <w:rFonts w:ascii="Arial Narrow" w:hAnsi="Arial Narrow" w:cs="Arial"/>
          <w:sz w:val="22"/>
          <w:szCs w:val="22"/>
        </w:rPr>
      </w:pPr>
      <w:r w:rsidRPr="00AC47AE">
        <w:rPr>
          <w:rFonts w:ascii="Arial Narrow" w:hAnsi="Arial Narrow" w:cs="Arial"/>
          <w:sz w:val="22"/>
          <w:szCs w:val="22"/>
        </w:rPr>
        <w:t>Čl. I</w:t>
      </w:r>
    </w:p>
    <w:p w:rsidR="00F3626C" w:rsidRPr="00AC47AE" w:rsidRDefault="00F3626C" w:rsidP="00E83330">
      <w:pPr>
        <w:jc w:val="both"/>
        <w:rPr>
          <w:rFonts w:ascii="Arial Narrow" w:hAnsi="Arial Narrow" w:cs="Arial"/>
          <w:sz w:val="22"/>
          <w:szCs w:val="22"/>
        </w:rPr>
      </w:pPr>
    </w:p>
    <w:p w:rsidR="00F3626C" w:rsidRPr="00AC47AE" w:rsidRDefault="006030EB" w:rsidP="0083520F">
      <w:pPr>
        <w:pStyle w:val="Nzov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 w:rsidRPr="00AC47AE">
        <w:rPr>
          <w:rFonts w:ascii="Arial Narrow" w:hAnsi="Arial Narrow" w:cs="Arial"/>
          <w:b w:val="0"/>
          <w:bCs w:val="0"/>
          <w:sz w:val="22"/>
          <w:szCs w:val="22"/>
        </w:rPr>
        <w:t>O</w:t>
      </w:r>
      <w:r w:rsidR="00F3626C" w:rsidRPr="00AC47AE">
        <w:rPr>
          <w:rFonts w:ascii="Arial Narrow" w:hAnsi="Arial Narrow" w:cs="Arial"/>
          <w:b w:val="0"/>
          <w:bCs w:val="0"/>
          <w:sz w:val="22"/>
          <w:szCs w:val="22"/>
        </w:rPr>
        <w:t xml:space="preserve">patrenie Ministerstva financií Slovenskej  republiky </w:t>
      </w:r>
      <w:r w:rsidR="00117D41" w:rsidRPr="00AC47AE">
        <w:rPr>
          <w:rFonts w:ascii="Arial Narrow" w:hAnsi="Arial Narrow" w:cs="Arial"/>
          <w:b w:val="0"/>
          <w:sz w:val="22"/>
          <w:szCs w:val="22"/>
        </w:rPr>
        <w:t xml:space="preserve">z 8. decembra 2011 č. MF/25918/2011-74, ktorým sa ustanovuje rozsah, spôsob, miesto a termíny ukladania výkazu vybraných údajov z individuálnej  účtovnej závierky  pre účtovné jednotky, ktorými sú poisťovne, pobočky zahraničnej poisťovne, zaisťovne, pobočky zahraničnej zaisťovne, Slovenská kancelária poisťovateľov a Exportno-importná banka Slovenskej republiky </w:t>
      </w:r>
      <w:r w:rsidR="005C52AC" w:rsidRPr="00AC47AE">
        <w:rPr>
          <w:rFonts w:ascii="Arial Narrow" w:hAnsi="Arial Narrow" w:cs="Arial"/>
          <w:b w:val="0"/>
          <w:bCs w:val="0"/>
          <w:sz w:val="22"/>
          <w:szCs w:val="22"/>
        </w:rPr>
        <w:t>(oznámenie č. 557</w:t>
      </w:r>
      <w:r w:rsidR="00CC5CC1" w:rsidRPr="00AC47AE">
        <w:rPr>
          <w:rFonts w:ascii="Arial Narrow" w:hAnsi="Arial Narrow" w:cs="Arial"/>
          <w:b w:val="0"/>
          <w:bCs w:val="0"/>
          <w:sz w:val="22"/>
          <w:szCs w:val="22"/>
        </w:rPr>
        <w:t>/20</w:t>
      </w:r>
      <w:r w:rsidR="005C52AC" w:rsidRPr="00AC47AE">
        <w:rPr>
          <w:rFonts w:ascii="Arial Narrow" w:hAnsi="Arial Narrow" w:cs="Arial"/>
          <w:b w:val="0"/>
          <w:bCs w:val="0"/>
          <w:sz w:val="22"/>
          <w:szCs w:val="22"/>
        </w:rPr>
        <w:t>11</w:t>
      </w:r>
      <w:r w:rsidR="00CC5CC1" w:rsidRPr="00AC47AE">
        <w:rPr>
          <w:rFonts w:ascii="Arial Narrow" w:hAnsi="Arial Narrow" w:cs="Arial"/>
          <w:b w:val="0"/>
          <w:bCs w:val="0"/>
          <w:sz w:val="22"/>
          <w:szCs w:val="22"/>
        </w:rPr>
        <w:t xml:space="preserve"> Z. z.)</w:t>
      </w:r>
      <w:r w:rsidR="005814D8" w:rsidRPr="00AC47AE">
        <w:rPr>
          <w:rFonts w:ascii="Arial Narrow" w:hAnsi="Arial Narrow" w:cs="Arial"/>
          <w:b w:val="0"/>
          <w:bCs w:val="0"/>
          <w:sz w:val="22"/>
          <w:szCs w:val="22"/>
        </w:rPr>
        <w:t xml:space="preserve"> v znení opatrenia z 30. októbra 2013 č. MF/14275/2013-74 (oznámenie č.</w:t>
      </w:r>
      <w:r w:rsidR="00BA7948">
        <w:rPr>
          <w:rFonts w:ascii="Arial Narrow" w:hAnsi="Arial Narrow" w:cs="Arial"/>
          <w:b w:val="0"/>
          <w:bCs w:val="0"/>
          <w:sz w:val="22"/>
          <w:szCs w:val="22"/>
        </w:rPr>
        <w:t> </w:t>
      </w:r>
      <w:r w:rsidR="005814D8" w:rsidRPr="00AC47AE">
        <w:rPr>
          <w:rFonts w:ascii="Arial Narrow" w:hAnsi="Arial Narrow" w:cs="Arial"/>
          <w:b w:val="0"/>
          <w:bCs w:val="0"/>
          <w:sz w:val="22"/>
          <w:szCs w:val="22"/>
        </w:rPr>
        <w:t>377/2013 Z. z.)</w:t>
      </w:r>
      <w:r w:rsidR="0083520F">
        <w:rPr>
          <w:rFonts w:ascii="Arial Narrow" w:hAnsi="Arial Narrow" w:cs="Arial"/>
          <w:b w:val="0"/>
          <w:bCs w:val="0"/>
          <w:sz w:val="22"/>
          <w:szCs w:val="22"/>
        </w:rPr>
        <w:t xml:space="preserve">, </w:t>
      </w:r>
      <w:r w:rsidR="00E167C5" w:rsidRPr="00AC47AE">
        <w:rPr>
          <w:rFonts w:ascii="Arial Narrow" w:hAnsi="Arial Narrow" w:cs="Arial"/>
          <w:b w:val="0"/>
          <w:bCs w:val="0"/>
          <w:sz w:val="22"/>
          <w:szCs w:val="22"/>
        </w:rPr>
        <w:t>opatrenia z 3</w:t>
      </w:r>
      <w:r w:rsidR="00824A1A" w:rsidRPr="00AC47AE">
        <w:rPr>
          <w:rFonts w:ascii="Arial Narrow" w:hAnsi="Arial Narrow" w:cs="Arial"/>
          <w:b w:val="0"/>
          <w:bCs w:val="0"/>
          <w:sz w:val="22"/>
          <w:szCs w:val="22"/>
        </w:rPr>
        <w:t xml:space="preserve">. </w:t>
      </w:r>
      <w:r w:rsidR="00E167C5" w:rsidRPr="00AC47AE">
        <w:rPr>
          <w:rFonts w:ascii="Arial Narrow" w:hAnsi="Arial Narrow" w:cs="Arial"/>
          <w:b w:val="0"/>
          <w:bCs w:val="0"/>
          <w:sz w:val="22"/>
          <w:szCs w:val="22"/>
        </w:rPr>
        <w:t>decem</w:t>
      </w:r>
      <w:r w:rsidR="00824A1A" w:rsidRPr="00AC47AE">
        <w:rPr>
          <w:rFonts w:ascii="Arial Narrow" w:hAnsi="Arial Narrow" w:cs="Arial"/>
          <w:b w:val="0"/>
          <w:bCs w:val="0"/>
          <w:sz w:val="22"/>
          <w:szCs w:val="22"/>
        </w:rPr>
        <w:t>bra 201</w:t>
      </w:r>
      <w:r w:rsidR="00E167C5" w:rsidRPr="00AC47AE">
        <w:rPr>
          <w:rFonts w:ascii="Arial Narrow" w:hAnsi="Arial Narrow" w:cs="Arial"/>
          <w:b w:val="0"/>
          <w:bCs w:val="0"/>
          <w:sz w:val="22"/>
          <w:szCs w:val="22"/>
        </w:rPr>
        <w:t>4</w:t>
      </w:r>
      <w:r w:rsidR="00824A1A" w:rsidRPr="00AC47AE">
        <w:rPr>
          <w:rFonts w:ascii="Arial Narrow" w:hAnsi="Arial Narrow" w:cs="Arial"/>
          <w:b w:val="0"/>
          <w:bCs w:val="0"/>
          <w:sz w:val="22"/>
          <w:szCs w:val="22"/>
        </w:rPr>
        <w:t xml:space="preserve"> č. MF/</w:t>
      </w:r>
      <w:r w:rsidR="00E167C5" w:rsidRPr="00AC47AE">
        <w:rPr>
          <w:rFonts w:ascii="Arial Narrow" w:hAnsi="Arial Narrow" w:cs="Arial"/>
          <w:b w:val="0"/>
          <w:bCs w:val="0"/>
          <w:sz w:val="22"/>
          <w:szCs w:val="22"/>
        </w:rPr>
        <w:t>21025</w:t>
      </w:r>
      <w:r w:rsidR="00824A1A" w:rsidRPr="00AC47AE">
        <w:rPr>
          <w:rFonts w:ascii="Arial Narrow" w:hAnsi="Arial Narrow" w:cs="Arial"/>
          <w:b w:val="0"/>
          <w:bCs w:val="0"/>
          <w:sz w:val="22"/>
          <w:szCs w:val="22"/>
        </w:rPr>
        <w:t>/201</w:t>
      </w:r>
      <w:r w:rsidR="00E167C5" w:rsidRPr="00AC47AE">
        <w:rPr>
          <w:rFonts w:ascii="Arial Narrow" w:hAnsi="Arial Narrow" w:cs="Arial"/>
          <w:b w:val="0"/>
          <w:bCs w:val="0"/>
          <w:sz w:val="22"/>
          <w:szCs w:val="22"/>
        </w:rPr>
        <w:t>4</w:t>
      </w:r>
      <w:r w:rsidR="00824A1A" w:rsidRPr="00AC47AE">
        <w:rPr>
          <w:rFonts w:ascii="Arial Narrow" w:hAnsi="Arial Narrow" w:cs="Arial"/>
          <w:b w:val="0"/>
          <w:bCs w:val="0"/>
          <w:sz w:val="22"/>
          <w:szCs w:val="22"/>
        </w:rPr>
        <w:t>-74 (oznámenie č. 3</w:t>
      </w:r>
      <w:r w:rsidR="007C6E14" w:rsidRPr="00AC47AE">
        <w:rPr>
          <w:rFonts w:ascii="Arial Narrow" w:hAnsi="Arial Narrow" w:cs="Arial"/>
          <w:b w:val="0"/>
          <w:bCs w:val="0"/>
          <w:sz w:val="22"/>
          <w:szCs w:val="22"/>
        </w:rPr>
        <w:t>59/2014</w:t>
      </w:r>
      <w:r w:rsidR="00824A1A" w:rsidRPr="00AC47AE">
        <w:rPr>
          <w:rFonts w:ascii="Arial Narrow" w:hAnsi="Arial Narrow" w:cs="Arial"/>
          <w:b w:val="0"/>
          <w:bCs w:val="0"/>
          <w:sz w:val="22"/>
          <w:szCs w:val="22"/>
        </w:rPr>
        <w:t xml:space="preserve"> Z. z.)</w:t>
      </w:r>
      <w:r w:rsidR="0083520F">
        <w:rPr>
          <w:rFonts w:ascii="Arial Narrow" w:hAnsi="Arial Narrow" w:cs="Arial"/>
          <w:b w:val="0"/>
          <w:bCs w:val="0"/>
          <w:sz w:val="22"/>
          <w:szCs w:val="22"/>
        </w:rPr>
        <w:t xml:space="preserve"> a opatrenie zo</w:t>
      </w:r>
      <w:r w:rsidR="007C6E14" w:rsidRPr="00AC47AE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r w:rsidR="0083520F" w:rsidRPr="0083520F">
        <w:rPr>
          <w:rFonts w:ascii="Arial Narrow" w:hAnsi="Arial Narrow" w:cs="Arial"/>
          <w:b w:val="0"/>
          <w:bCs w:val="0"/>
          <w:sz w:val="22"/>
          <w:szCs w:val="22"/>
        </w:rPr>
        <w:t>16. septembra 2015</w:t>
      </w:r>
      <w:r w:rsidR="0083520F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r w:rsidR="0083520F" w:rsidRPr="0083520F">
        <w:rPr>
          <w:rFonts w:ascii="Arial Narrow" w:hAnsi="Arial Narrow" w:cs="Arial"/>
          <w:b w:val="0"/>
          <w:bCs w:val="0"/>
          <w:sz w:val="22"/>
          <w:szCs w:val="22"/>
        </w:rPr>
        <w:t>č. MF/14725/2015-74</w:t>
      </w:r>
      <w:r w:rsidR="0083520F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r w:rsidR="0083520F" w:rsidRPr="00AC47AE">
        <w:rPr>
          <w:rFonts w:ascii="Arial Narrow" w:hAnsi="Arial Narrow" w:cs="Arial"/>
          <w:b w:val="0"/>
          <w:bCs w:val="0"/>
          <w:sz w:val="22"/>
          <w:szCs w:val="22"/>
        </w:rPr>
        <w:t xml:space="preserve">(oznámenie č. </w:t>
      </w:r>
      <w:r w:rsidR="0083520F">
        <w:rPr>
          <w:rFonts w:ascii="Arial Narrow" w:hAnsi="Arial Narrow" w:cs="Arial"/>
          <w:b w:val="0"/>
          <w:bCs w:val="0"/>
          <w:sz w:val="22"/>
          <w:szCs w:val="22"/>
        </w:rPr>
        <w:t>2</w:t>
      </w:r>
      <w:r w:rsidR="0083520F" w:rsidRPr="00AC47AE">
        <w:rPr>
          <w:rFonts w:ascii="Arial Narrow" w:hAnsi="Arial Narrow" w:cs="Arial"/>
          <w:b w:val="0"/>
          <w:bCs w:val="0"/>
          <w:sz w:val="22"/>
          <w:szCs w:val="22"/>
        </w:rPr>
        <w:t>3</w:t>
      </w:r>
      <w:r w:rsidR="0083520F">
        <w:rPr>
          <w:rFonts w:ascii="Arial Narrow" w:hAnsi="Arial Narrow" w:cs="Arial"/>
          <w:b w:val="0"/>
          <w:bCs w:val="0"/>
          <w:sz w:val="22"/>
          <w:szCs w:val="22"/>
        </w:rPr>
        <w:t>0</w:t>
      </w:r>
      <w:r w:rsidR="0083520F" w:rsidRPr="00AC47AE">
        <w:rPr>
          <w:rFonts w:ascii="Arial Narrow" w:hAnsi="Arial Narrow" w:cs="Arial"/>
          <w:b w:val="0"/>
          <w:bCs w:val="0"/>
          <w:sz w:val="22"/>
          <w:szCs w:val="22"/>
        </w:rPr>
        <w:t>/201</w:t>
      </w:r>
      <w:r w:rsidR="0083520F">
        <w:rPr>
          <w:rFonts w:ascii="Arial Narrow" w:hAnsi="Arial Narrow" w:cs="Arial"/>
          <w:b w:val="0"/>
          <w:bCs w:val="0"/>
          <w:sz w:val="22"/>
          <w:szCs w:val="22"/>
        </w:rPr>
        <w:t>5</w:t>
      </w:r>
      <w:r w:rsidR="0083520F" w:rsidRPr="00AC47AE">
        <w:rPr>
          <w:rFonts w:ascii="Arial Narrow" w:hAnsi="Arial Narrow" w:cs="Arial"/>
          <w:b w:val="0"/>
          <w:bCs w:val="0"/>
          <w:sz w:val="22"/>
          <w:szCs w:val="22"/>
        </w:rPr>
        <w:t xml:space="preserve"> Z. z.)</w:t>
      </w:r>
      <w:r w:rsidR="0083520F">
        <w:rPr>
          <w:rFonts w:ascii="Arial Narrow" w:hAnsi="Arial Narrow" w:cs="Arial"/>
          <w:b w:val="0"/>
          <w:bCs w:val="0"/>
          <w:sz w:val="22"/>
          <w:szCs w:val="22"/>
        </w:rPr>
        <w:t xml:space="preserve">  </w:t>
      </w:r>
      <w:r w:rsidRPr="001A6807">
        <w:rPr>
          <w:rFonts w:ascii="Arial Narrow" w:hAnsi="Arial Narrow" w:cs="Arial"/>
          <w:b w:val="0"/>
          <w:bCs w:val="0"/>
          <w:sz w:val="22"/>
          <w:szCs w:val="22"/>
        </w:rPr>
        <w:t>sa</w:t>
      </w:r>
      <w:r w:rsidR="000E6A3E" w:rsidRPr="001A6807">
        <w:rPr>
          <w:rFonts w:ascii="Arial Narrow" w:hAnsi="Arial Narrow" w:cs="Arial"/>
          <w:b w:val="0"/>
          <w:bCs w:val="0"/>
          <w:sz w:val="22"/>
          <w:szCs w:val="22"/>
        </w:rPr>
        <w:t> dopĺňa</w:t>
      </w:r>
      <w:r w:rsidR="000E6A3E" w:rsidRPr="00AC47AE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r w:rsidRPr="00AC47AE">
        <w:rPr>
          <w:rFonts w:ascii="Arial Narrow" w:hAnsi="Arial Narrow" w:cs="Arial"/>
          <w:b w:val="0"/>
          <w:bCs w:val="0"/>
          <w:sz w:val="22"/>
          <w:szCs w:val="22"/>
        </w:rPr>
        <w:t>takto:</w:t>
      </w:r>
      <w:r w:rsidR="00E83330" w:rsidRPr="00AC47AE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</w:p>
    <w:p w:rsidR="004D5897" w:rsidRPr="00AC47AE" w:rsidRDefault="004D5897" w:rsidP="00117D41">
      <w:pPr>
        <w:pStyle w:val="Nzov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4E619F" w:rsidRPr="001A6807" w:rsidRDefault="004E619F" w:rsidP="00537C3F">
      <w:pPr>
        <w:pStyle w:val="Nzov"/>
        <w:numPr>
          <w:ilvl w:val="0"/>
          <w:numId w:val="8"/>
        </w:numPr>
        <w:ind w:left="284" w:hanging="284"/>
        <w:jc w:val="both"/>
        <w:rPr>
          <w:rFonts w:ascii="Arial Narrow" w:hAnsi="Arial Narrow" w:cs="Arial"/>
          <w:b w:val="0"/>
          <w:bCs w:val="0"/>
          <w:sz w:val="22"/>
          <w:szCs w:val="22"/>
          <w:highlight w:val="yellow"/>
        </w:rPr>
      </w:pPr>
      <w:r>
        <w:rPr>
          <w:rFonts w:ascii="Arial Narrow" w:hAnsi="Arial Narrow" w:cs="Arial"/>
          <w:b w:val="0"/>
          <w:bCs w:val="0"/>
          <w:sz w:val="22"/>
          <w:szCs w:val="22"/>
        </w:rPr>
        <w:t>V § 2 ods. 2 sa slová „a časť II písm. a)“ nahrádzajú slovami „časť II</w:t>
      </w:r>
      <w:r w:rsidR="003174DE">
        <w:rPr>
          <w:rFonts w:ascii="Arial Narrow" w:hAnsi="Arial Narrow" w:cs="Arial"/>
          <w:b w:val="0"/>
          <w:bCs w:val="0"/>
          <w:sz w:val="22"/>
          <w:szCs w:val="22"/>
        </w:rPr>
        <w:t>.</w:t>
      </w:r>
      <w:r>
        <w:rPr>
          <w:rFonts w:ascii="Arial Narrow" w:hAnsi="Arial Narrow" w:cs="Arial"/>
          <w:b w:val="0"/>
          <w:bCs w:val="0"/>
          <w:sz w:val="22"/>
          <w:szCs w:val="22"/>
        </w:rPr>
        <w:t xml:space="preserve"> písm. a) a </w:t>
      </w:r>
      <w:r w:rsidRPr="001A6807">
        <w:rPr>
          <w:rFonts w:ascii="Arial Narrow" w:hAnsi="Arial Narrow" w:cs="Arial"/>
          <w:b w:val="0"/>
          <w:bCs w:val="0"/>
          <w:sz w:val="22"/>
          <w:szCs w:val="22"/>
          <w:highlight w:val="yellow"/>
        </w:rPr>
        <w:t>časť IV</w:t>
      </w:r>
      <w:r w:rsidR="003174DE">
        <w:rPr>
          <w:rFonts w:ascii="Arial Narrow" w:hAnsi="Arial Narrow" w:cs="Arial"/>
          <w:b w:val="0"/>
          <w:bCs w:val="0"/>
          <w:sz w:val="22"/>
          <w:szCs w:val="22"/>
          <w:highlight w:val="yellow"/>
        </w:rPr>
        <w:t>.</w:t>
      </w:r>
      <w:r w:rsidRPr="001A6807">
        <w:rPr>
          <w:rFonts w:ascii="Arial Narrow" w:hAnsi="Arial Narrow" w:cs="Arial"/>
          <w:b w:val="0"/>
          <w:bCs w:val="0"/>
          <w:sz w:val="22"/>
          <w:szCs w:val="22"/>
          <w:highlight w:val="yellow"/>
        </w:rPr>
        <w:t>“.</w:t>
      </w:r>
    </w:p>
    <w:p w:rsidR="004E619F" w:rsidRDefault="004E619F" w:rsidP="004E619F">
      <w:pPr>
        <w:pStyle w:val="Nzov"/>
        <w:ind w:left="284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901AE9" w:rsidRPr="00287164" w:rsidRDefault="00BA7948" w:rsidP="00537C3F">
      <w:pPr>
        <w:pStyle w:val="Nzov"/>
        <w:numPr>
          <w:ilvl w:val="0"/>
          <w:numId w:val="8"/>
        </w:numPr>
        <w:ind w:left="284" w:hanging="284"/>
        <w:jc w:val="both"/>
        <w:rPr>
          <w:rFonts w:ascii="Arial Narrow" w:hAnsi="Arial Narrow" w:cs="Arial"/>
          <w:b w:val="0"/>
          <w:bCs w:val="0"/>
          <w:sz w:val="22"/>
          <w:szCs w:val="22"/>
          <w:highlight w:val="yellow"/>
        </w:rPr>
      </w:pPr>
      <w:r>
        <w:rPr>
          <w:rFonts w:ascii="Arial Narrow" w:hAnsi="Arial Narrow" w:cs="Arial"/>
          <w:b w:val="0"/>
          <w:bCs w:val="0"/>
          <w:sz w:val="22"/>
          <w:szCs w:val="22"/>
        </w:rPr>
        <w:t>V prílohe č. 1</w:t>
      </w:r>
      <w:r w:rsidR="002B6273">
        <w:rPr>
          <w:rFonts w:ascii="Arial Narrow" w:hAnsi="Arial Narrow" w:cs="Arial"/>
          <w:b w:val="0"/>
          <w:bCs w:val="0"/>
          <w:sz w:val="22"/>
          <w:szCs w:val="22"/>
        </w:rPr>
        <w:t xml:space="preserve"> sa </w:t>
      </w:r>
      <w:r w:rsidR="004E619F">
        <w:rPr>
          <w:rFonts w:ascii="Arial Narrow" w:hAnsi="Arial Narrow" w:cs="Arial"/>
          <w:b w:val="0"/>
          <w:bCs w:val="0"/>
          <w:sz w:val="22"/>
          <w:szCs w:val="22"/>
        </w:rPr>
        <w:t>za časť III</w:t>
      </w:r>
      <w:r w:rsidR="00287164">
        <w:rPr>
          <w:rFonts w:ascii="Arial Narrow" w:hAnsi="Arial Narrow" w:cs="Arial"/>
          <w:b w:val="0"/>
          <w:bCs w:val="0"/>
          <w:sz w:val="22"/>
          <w:szCs w:val="22"/>
        </w:rPr>
        <w:t>.</w:t>
      </w:r>
      <w:r w:rsidR="004E619F">
        <w:rPr>
          <w:rFonts w:ascii="Arial Narrow" w:hAnsi="Arial Narrow" w:cs="Arial"/>
          <w:b w:val="0"/>
          <w:bCs w:val="0"/>
          <w:sz w:val="22"/>
          <w:szCs w:val="22"/>
        </w:rPr>
        <w:t xml:space="preserve"> vkladá časť IV</w:t>
      </w:r>
      <w:r w:rsidR="00287164">
        <w:rPr>
          <w:rFonts w:ascii="Arial Narrow" w:hAnsi="Arial Narrow" w:cs="Arial"/>
          <w:b w:val="0"/>
          <w:bCs w:val="0"/>
          <w:sz w:val="22"/>
          <w:szCs w:val="22"/>
        </w:rPr>
        <w:t>.</w:t>
      </w:r>
      <w:r w:rsidR="004E619F">
        <w:rPr>
          <w:rFonts w:ascii="Arial Narrow" w:hAnsi="Arial Narrow" w:cs="Arial"/>
          <w:b w:val="0"/>
          <w:bCs w:val="0"/>
          <w:sz w:val="22"/>
          <w:szCs w:val="22"/>
        </w:rPr>
        <w:t>, ktorá znie: „Č</w:t>
      </w:r>
      <w:r w:rsidR="002B6273">
        <w:rPr>
          <w:rFonts w:ascii="Arial Narrow" w:hAnsi="Arial Narrow" w:cs="Arial"/>
          <w:b w:val="0"/>
          <w:bCs w:val="0"/>
          <w:sz w:val="22"/>
          <w:szCs w:val="22"/>
        </w:rPr>
        <w:t>asť I</w:t>
      </w:r>
      <w:r w:rsidR="004E619F">
        <w:rPr>
          <w:rFonts w:ascii="Arial Narrow" w:hAnsi="Arial Narrow" w:cs="Arial"/>
          <w:b w:val="0"/>
          <w:bCs w:val="0"/>
          <w:sz w:val="22"/>
          <w:szCs w:val="22"/>
        </w:rPr>
        <w:t>V</w:t>
      </w:r>
      <w:r w:rsidR="00901AE9">
        <w:rPr>
          <w:rFonts w:ascii="Arial Narrow" w:hAnsi="Arial Narrow" w:cs="Arial"/>
          <w:b w:val="0"/>
          <w:bCs w:val="0"/>
          <w:sz w:val="22"/>
          <w:szCs w:val="22"/>
        </w:rPr>
        <w:t xml:space="preserve">. Vybrané </w:t>
      </w:r>
      <w:r w:rsidR="00901AE9" w:rsidRPr="00287164">
        <w:rPr>
          <w:rFonts w:ascii="Arial Narrow" w:hAnsi="Arial Narrow" w:cs="Arial"/>
          <w:b w:val="0"/>
          <w:bCs w:val="0"/>
          <w:sz w:val="22"/>
          <w:szCs w:val="22"/>
          <w:highlight w:val="yellow"/>
        </w:rPr>
        <w:t>údaje</w:t>
      </w:r>
      <w:r w:rsidR="00287164" w:rsidRPr="00287164">
        <w:rPr>
          <w:rFonts w:ascii="Arial Narrow" w:hAnsi="Arial Narrow" w:cs="Arial"/>
          <w:b w:val="0"/>
          <w:bCs w:val="0"/>
          <w:sz w:val="22"/>
          <w:szCs w:val="22"/>
          <w:highlight w:val="yellow"/>
        </w:rPr>
        <w:t xml:space="preserve"> z...</w:t>
      </w:r>
    </w:p>
    <w:p w:rsidR="001F261F" w:rsidRDefault="001F261F" w:rsidP="001F261F">
      <w:pPr>
        <w:pStyle w:val="Nzov"/>
        <w:ind w:left="284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</w:p>
    <w:tbl>
      <w:tblPr>
        <w:tblStyle w:val="Mriekatabuky"/>
        <w:tblW w:w="0" w:type="auto"/>
        <w:tblInd w:w="284" w:type="dxa"/>
        <w:tblLook w:val="04A0" w:firstRow="1" w:lastRow="0" w:firstColumn="1" w:lastColumn="0" w:noHBand="0" w:noVBand="1"/>
      </w:tblPr>
      <w:tblGrid>
        <w:gridCol w:w="4400"/>
        <w:gridCol w:w="4376"/>
      </w:tblGrid>
      <w:tr w:rsidR="001F261F" w:rsidTr="001F261F">
        <w:tc>
          <w:tcPr>
            <w:tcW w:w="4605" w:type="dxa"/>
          </w:tcPr>
          <w:p w:rsidR="001F261F" w:rsidRPr="001F261F" w:rsidRDefault="001F261F" w:rsidP="001F261F">
            <w:pPr>
              <w:pStyle w:val="Nzov"/>
              <w:jc w:val="both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1F261F">
              <w:rPr>
                <w:rFonts w:ascii="Arial Narrow" w:hAnsi="Arial Narrow" w:cs="Arial"/>
                <w:bCs w:val="0"/>
                <w:sz w:val="22"/>
                <w:szCs w:val="22"/>
              </w:rPr>
              <w:t>Daňové povinnosti a osobitný odvod</w:t>
            </w:r>
          </w:p>
        </w:tc>
        <w:tc>
          <w:tcPr>
            <w:tcW w:w="4605" w:type="dxa"/>
          </w:tcPr>
          <w:p w:rsidR="001F261F" w:rsidRPr="00287164" w:rsidRDefault="00287164" w:rsidP="001F261F">
            <w:pPr>
              <w:pStyle w:val="Nzov"/>
              <w:jc w:val="both"/>
              <w:rPr>
                <w:rFonts w:ascii="Arial Narrow" w:hAnsi="Arial Narrow" w:cs="Arial"/>
                <w:bCs w:val="0"/>
                <w:sz w:val="22"/>
                <w:szCs w:val="22"/>
              </w:rPr>
            </w:pPr>
            <w:r w:rsidRPr="00287164">
              <w:rPr>
                <w:rFonts w:ascii="Arial Narrow" w:hAnsi="Arial Narrow" w:cs="Arial"/>
                <w:bCs w:val="0"/>
                <w:sz w:val="22"/>
                <w:szCs w:val="22"/>
              </w:rPr>
              <w:t>Suma</w:t>
            </w:r>
          </w:p>
        </w:tc>
      </w:tr>
      <w:tr w:rsidR="001F261F" w:rsidTr="001F261F">
        <w:tc>
          <w:tcPr>
            <w:tcW w:w="4605" w:type="dxa"/>
          </w:tcPr>
          <w:p w:rsidR="001F261F" w:rsidRDefault="001F261F" w:rsidP="001F261F">
            <w:pPr>
              <w:pStyle w:val="Nzov"/>
              <w:jc w:val="both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Splatná daň z príjmov</w:t>
            </w:r>
          </w:p>
        </w:tc>
        <w:tc>
          <w:tcPr>
            <w:tcW w:w="4605" w:type="dxa"/>
          </w:tcPr>
          <w:p w:rsidR="001F261F" w:rsidRDefault="001F261F" w:rsidP="001F261F">
            <w:pPr>
              <w:pStyle w:val="Nzov"/>
              <w:jc w:val="both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</w:p>
        </w:tc>
      </w:tr>
      <w:tr w:rsidR="001F261F" w:rsidTr="001F261F">
        <w:tc>
          <w:tcPr>
            <w:tcW w:w="4605" w:type="dxa"/>
          </w:tcPr>
          <w:p w:rsidR="001F261F" w:rsidRDefault="001F261F" w:rsidP="001F261F">
            <w:pPr>
              <w:pStyle w:val="Nzov"/>
              <w:jc w:val="both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Odložená daň z príjmov</w:t>
            </w:r>
          </w:p>
        </w:tc>
        <w:tc>
          <w:tcPr>
            <w:tcW w:w="4605" w:type="dxa"/>
          </w:tcPr>
          <w:p w:rsidR="001F261F" w:rsidRDefault="001F261F" w:rsidP="001F261F">
            <w:pPr>
              <w:pStyle w:val="Nzov"/>
              <w:jc w:val="both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</w:p>
        </w:tc>
      </w:tr>
      <w:tr w:rsidR="001F261F" w:rsidTr="001F261F">
        <w:tc>
          <w:tcPr>
            <w:tcW w:w="4605" w:type="dxa"/>
          </w:tcPr>
          <w:p w:rsidR="001F261F" w:rsidRDefault="001F261F" w:rsidP="001F261F">
            <w:pPr>
              <w:pStyle w:val="Nzov"/>
              <w:jc w:val="both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Osobitný odvod</w:t>
            </w:r>
          </w:p>
        </w:tc>
        <w:tc>
          <w:tcPr>
            <w:tcW w:w="4605" w:type="dxa"/>
          </w:tcPr>
          <w:p w:rsidR="001F261F" w:rsidRDefault="001F261F" w:rsidP="001F261F">
            <w:pPr>
              <w:pStyle w:val="Nzov"/>
              <w:jc w:val="both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</w:p>
        </w:tc>
      </w:tr>
      <w:tr w:rsidR="001F261F" w:rsidTr="001F261F">
        <w:tc>
          <w:tcPr>
            <w:tcW w:w="4605" w:type="dxa"/>
          </w:tcPr>
          <w:p w:rsidR="001F261F" w:rsidRDefault="001F261F" w:rsidP="001F261F">
            <w:pPr>
              <w:pStyle w:val="Nzov"/>
              <w:jc w:val="both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Odvod časti poistného pri PZP</w:t>
            </w:r>
          </w:p>
        </w:tc>
        <w:tc>
          <w:tcPr>
            <w:tcW w:w="4605" w:type="dxa"/>
          </w:tcPr>
          <w:p w:rsidR="001F261F" w:rsidRDefault="001F261F" w:rsidP="001F261F">
            <w:pPr>
              <w:pStyle w:val="Nzov"/>
              <w:jc w:val="both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</w:p>
        </w:tc>
      </w:tr>
      <w:tr w:rsidR="001F261F" w:rsidTr="001F261F">
        <w:tc>
          <w:tcPr>
            <w:tcW w:w="4605" w:type="dxa"/>
          </w:tcPr>
          <w:p w:rsidR="001F261F" w:rsidRDefault="001F261F" w:rsidP="001F261F">
            <w:pPr>
              <w:pStyle w:val="Nzov"/>
              <w:jc w:val="both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Daň z poistenia</w:t>
            </w:r>
          </w:p>
        </w:tc>
        <w:tc>
          <w:tcPr>
            <w:tcW w:w="4605" w:type="dxa"/>
          </w:tcPr>
          <w:p w:rsidR="001F261F" w:rsidRDefault="001F261F" w:rsidP="001F261F">
            <w:pPr>
              <w:pStyle w:val="Nzov"/>
              <w:jc w:val="both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</w:p>
        </w:tc>
      </w:tr>
      <w:tr w:rsidR="001F261F" w:rsidTr="001F261F">
        <w:tc>
          <w:tcPr>
            <w:tcW w:w="4605" w:type="dxa"/>
          </w:tcPr>
          <w:p w:rsidR="001F261F" w:rsidRDefault="001F261F" w:rsidP="001F261F">
            <w:pPr>
              <w:pStyle w:val="Nzov"/>
              <w:jc w:val="both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Ostatné dane a poplatky</w:t>
            </w:r>
          </w:p>
        </w:tc>
        <w:tc>
          <w:tcPr>
            <w:tcW w:w="4605" w:type="dxa"/>
          </w:tcPr>
          <w:p w:rsidR="001F261F" w:rsidRDefault="001F261F" w:rsidP="001F261F">
            <w:pPr>
              <w:pStyle w:val="Nzov"/>
              <w:jc w:val="both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</w:p>
        </w:tc>
      </w:tr>
      <w:tr w:rsidR="001F261F" w:rsidTr="001F261F">
        <w:tc>
          <w:tcPr>
            <w:tcW w:w="4605" w:type="dxa"/>
          </w:tcPr>
          <w:p w:rsidR="001F261F" w:rsidRDefault="001F261F" w:rsidP="001F261F">
            <w:pPr>
              <w:pStyle w:val="Nzov"/>
              <w:jc w:val="both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Celkom:</w:t>
            </w:r>
          </w:p>
        </w:tc>
        <w:tc>
          <w:tcPr>
            <w:tcW w:w="4605" w:type="dxa"/>
          </w:tcPr>
          <w:p w:rsidR="001F261F" w:rsidRDefault="001F261F" w:rsidP="001F261F">
            <w:pPr>
              <w:pStyle w:val="Nzov"/>
              <w:jc w:val="both"/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</w:pPr>
          </w:p>
        </w:tc>
      </w:tr>
    </w:tbl>
    <w:p w:rsidR="001F261F" w:rsidRDefault="00287164" w:rsidP="00287164">
      <w:pPr>
        <w:pStyle w:val="Nzov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sz w:val="22"/>
          <w:szCs w:val="22"/>
        </w:rPr>
        <w:t xml:space="preserve">    “.</w:t>
      </w:r>
    </w:p>
    <w:p w:rsidR="00287164" w:rsidRDefault="00287164" w:rsidP="00287164">
      <w:pPr>
        <w:pStyle w:val="Nzov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1F261F" w:rsidRDefault="001F261F" w:rsidP="003174DE">
      <w:pPr>
        <w:pStyle w:val="Nzov"/>
        <w:numPr>
          <w:ilvl w:val="0"/>
          <w:numId w:val="8"/>
        </w:numPr>
        <w:ind w:left="284" w:hanging="284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sz w:val="22"/>
          <w:szCs w:val="22"/>
        </w:rPr>
        <w:t xml:space="preserve">Príloha č. 1 </w:t>
      </w:r>
      <w:r w:rsidR="00C462A7">
        <w:rPr>
          <w:rFonts w:ascii="Arial Narrow" w:hAnsi="Arial Narrow" w:cs="Arial"/>
          <w:b w:val="0"/>
          <w:bCs w:val="0"/>
          <w:sz w:val="22"/>
          <w:szCs w:val="22"/>
        </w:rPr>
        <w:t xml:space="preserve">sa </w:t>
      </w:r>
      <w:r>
        <w:rPr>
          <w:rFonts w:ascii="Arial Narrow" w:hAnsi="Arial Narrow" w:cs="Arial"/>
          <w:b w:val="0"/>
          <w:bCs w:val="0"/>
          <w:sz w:val="22"/>
          <w:szCs w:val="22"/>
        </w:rPr>
        <w:t>čas</w:t>
      </w:r>
      <w:r w:rsidR="00C462A7">
        <w:rPr>
          <w:rFonts w:ascii="Arial Narrow" w:hAnsi="Arial Narrow" w:cs="Arial"/>
          <w:b w:val="0"/>
          <w:bCs w:val="0"/>
          <w:sz w:val="22"/>
          <w:szCs w:val="22"/>
        </w:rPr>
        <w:t>ť</w:t>
      </w:r>
      <w:r>
        <w:rPr>
          <w:rFonts w:ascii="Arial Narrow" w:hAnsi="Arial Narrow" w:cs="Arial"/>
          <w:b w:val="0"/>
          <w:bCs w:val="0"/>
          <w:sz w:val="22"/>
          <w:szCs w:val="22"/>
        </w:rPr>
        <w:t xml:space="preserve"> Vysvetlivky dopĺňa bodom 20, ktorý znie:</w:t>
      </w:r>
    </w:p>
    <w:p w:rsidR="001F261F" w:rsidRDefault="001F261F" w:rsidP="001F261F">
      <w:pPr>
        <w:pStyle w:val="Nzov"/>
        <w:ind w:left="284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sz w:val="22"/>
          <w:szCs w:val="22"/>
        </w:rPr>
        <w:t xml:space="preserve">„20. </w:t>
      </w:r>
      <w:r w:rsidR="003174DE">
        <w:rPr>
          <w:rFonts w:ascii="Arial Narrow" w:hAnsi="Arial Narrow" w:cs="Arial"/>
          <w:b w:val="0"/>
          <w:bCs w:val="0"/>
          <w:sz w:val="22"/>
          <w:szCs w:val="22"/>
        </w:rPr>
        <w:t>V časti IV. sa vykazuj</w:t>
      </w:r>
      <w:r w:rsidR="00F31F2F">
        <w:rPr>
          <w:rFonts w:ascii="Arial Narrow" w:hAnsi="Arial Narrow" w:cs="Arial"/>
          <w:b w:val="0"/>
          <w:bCs w:val="0"/>
          <w:sz w:val="22"/>
          <w:szCs w:val="22"/>
        </w:rPr>
        <w:t>ú</w:t>
      </w:r>
      <w:r w:rsidR="003174DE">
        <w:rPr>
          <w:rFonts w:ascii="Arial Narrow" w:hAnsi="Arial Narrow" w:cs="Arial"/>
          <w:b w:val="0"/>
          <w:bCs w:val="0"/>
          <w:sz w:val="22"/>
          <w:szCs w:val="22"/>
        </w:rPr>
        <w:t xml:space="preserve"> odvod časti poistného pri PZP</w:t>
      </w:r>
      <w:r w:rsidR="00287164">
        <w:rPr>
          <w:rFonts w:ascii="Arial Narrow" w:hAnsi="Arial Narrow" w:cs="Arial"/>
          <w:b w:val="0"/>
          <w:bCs w:val="0"/>
          <w:sz w:val="22"/>
          <w:szCs w:val="22"/>
        </w:rPr>
        <w:t>,</w:t>
      </w:r>
      <w:r w:rsidR="003174DE" w:rsidRPr="00287164">
        <w:rPr>
          <w:rFonts w:ascii="Arial Narrow" w:hAnsi="Arial Narrow" w:cs="Arial"/>
          <w:b w:val="0"/>
          <w:bCs w:val="0"/>
          <w:sz w:val="22"/>
          <w:szCs w:val="22"/>
          <w:vertAlign w:val="superscript"/>
        </w:rPr>
        <w:t>8a</w:t>
      </w:r>
      <w:r w:rsidR="003174DE">
        <w:rPr>
          <w:rFonts w:ascii="Arial Narrow" w:hAnsi="Arial Narrow" w:cs="Arial"/>
          <w:b w:val="0"/>
          <w:bCs w:val="0"/>
          <w:sz w:val="22"/>
          <w:szCs w:val="22"/>
        </w:rPr>
        <w:t>) daň z poistenia</w:t>
      </w:r>
      <w:r w:rsidR="003174DE" w:rsidRPr="00287164">
        <w:rPr>
          <w:rFonts w:ascii="Arial Narrow" w:hAnsi="Arial Narrow" w:cs="Arial"/>
          <w:b w:val="0"/>
          <w:bCs w:val="0"/>
          <w:sz w:val="22"/>
          <w:szCs w:val="22"/>
          <w:vertAlign w:val="superscript"/>
        </w:rPr>
        <w:t>8b</w:t>
      </w:r>
      <w:r w:rsidR="003174DE">
        <w:rPr>
          <w:rFonts w:ascii="Arial Narrow" w:hAnsi="Arial Narrow" w:cs="Arial"/>
          <w:b w:val="0"/>
          <w:bCs w:val="0"/>
          <w:sz w:val="22"/>
          <w:szCs w:val="22"/>
        </w:rPr>
        <w:t>)</w:t>
      </w:r>
      <w:r w:rsidR="00287164">
        <w:rPr>
          <w:rFonts w:ascii="Arial Narrow" w:hAnsi="Arial Narrow" w:cs="Arial"/>
          <w:b w:val="0"/>
          <w:bCs w:val="0"/>
          <w:sz w:val="22"/>
          <w:szCs w:val="22"/>
        </w:rPr>
        <w:t xml:space="preserve"> a sumárne všetky ostatné dane a poplatky. Údaje</w:t>
      </w:r>
      <w:r w:rsidR="00287164" w:rsidRPr="00287164">
        <w:rPr>
          <w:rFonts w:ascii="Arial Narrow" w:hAnsi="Arial Narrow" w:cs="Arial"/>
          <w:b w:val="0"/>
          <w:bCs w:val="0"/>
          <w:sz w:val="22"/>
          <w:szCs w:val="22"/>
        </w:rPr>
        <w:t xml:space="preserve"> </w:t>
      </w:r>
      <w:r w:rsidR="00287164">
        <w:rPr>
          <w:rFonts w:ascii="Arial Narrow" w:hAnsi="Arial Narrow" w:cs="Arial"/>
          <w:b w:val="0"/>
          <w:bCs w:val="0"/>
          <w:sz w:val="22"/>
          <w:szCs w:val="22"/>
        </w:rPr>
        <w:t>sa uvádzajú ku dňu, ku ktorému sa zostavuje riadna individuálna účtovná závierka a ku dňu, ku ktorému sa zostavuje priebežná účtovná závierka.</w:t>
      </w:r>
    </w:p>
    <w:p w:rsidR="00287164" w:rsidRDefault="00287164" w:rsidP="001F261F">
      <w:pPr>
        <w:pStyle w:val="Nzov"/>
        <w:ind w:left="284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3174DE" w:rsidRDefault="003174DE" w:rsidP="001F261F">
      <w:pPr>
        <w:pStyle w:val="Nzov"/>
        <w:ind w:left="284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sz w:val="22"/>
          <w:szCs w:val="22"/>
        </w:rPr>
        <w:t>Poznámky pod čiarou k odkazom 8a a 8b znejú:</w:t>
      </w:r>
    </w:p>
    <w:p w:rsidR="003174DE" w:rsidRDefault="003174DE" w:rsidP="001F261F">
      <w:pPr>
        <w:pStyle w:val="Nzov"/>
        <w:ind w:left="284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>
        <w:rPr>
          <w:rFonts w:ascii="Arial Narrow" w:hAnsi="Arial Narrow" w:cs="Arial"/>
          <w:b w:val="0"/>
          <w:bCs w:val="0"/>
          <w:sz w:val="22"/>
          <w:szCs w:val="22"/>
        </w:rPr>
        <w:t>„</w:t>
      </w:r>
      <w:r w:rsidRPr="00287164">
        <w:rPr>
          <w:rFonts w:ascii="Arial Narrow" w:hAnsi="Arial Narrow" w:cs="Arial"/>
          <w:b w:val="0"/>
          <w:bCs w:val="0"/>
          <w:sz w:val="22"/>
          <w:szCs w:val="22"/>
          <w:vertAlign w:val="superscript"/>
        </w:rPr>
        <w:t>8a</w:t>
      </w:r>
      <w:r>
        <w:rPr>
          <w:rFonts w:ascii="Arial Narrow" w:hAnsi="Arial Narrow" w:cs="Arial"/>
          <w:b w:val="0"/>
          <w:bCs w:val="0"/>
          <w:sz w:val="22"/>
          <w:szCs w:val="22"/>
        </w:rPr>
        <w:t xml:space="preserve">) § </w:t>
      </w:r>
      <w:r w:rsidR="00287164">
        <w:rPr>
          <w:rFonts w:ascii="Arial Narrow" w:hAnsi="Arial Narrow" w:cs="Arial"/>
          <w:b w:val="0"/>
          <w:bCs w:val="0"/>
          <w:sz w:val="22"/>
          <w:szCs w:val="22"/>
        </w:rPr>
        <w:t xml:space="preserve">68 zákona č. 39/2015 Z. z. o poisťovníctve </w:t>
      </w:r>
      <w:r w:rsidR="00287164" w:rsidRPr="00287164">
        <w:rPr>
          <w:rFonts w:ascii="Arial Narrow" w:hAnsi="Arial Narrow" w:cs="Arial"/>
          <w:b w:val="0"/>
          <w:bCs w:val="0"/>
          <w:sz w:val="22"/>
          <w:szCs w:val="22"/>
        </w:rPr>
        <w:t>a o zmene a doplnení niektorých zákonov</w:t>
      </w:r>
      <w:r w:rsidR="00287164">
        <w:rPr>
          <w:rFonts w:ascii="Arial Narrow" w:hAnsi="Arial Narrow" w:cs="Arial"/>
          <w:b w:val="0"/>
          <w:bCs w:val="0"/>
          <w:sz w:val="22"/>
          <w:szCs w:val="22"/>
        </w:rPr>
        <w:t xml:space="preserve"> v znení neskorších predpisov.</w:t>
      </w:r>
    </w:p>
    <w:p w:rsidR="00287164" w:rsidRDefault="00287164" w:rsidP="001F261F">
      <w:pPr>
        <w:pStyle w:val="Nzov"/>
        <w:ind w:left="284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 w:rsidRPr="00287164">
        <w:rPr>
          <w:rFonts w:ascii="Arial Narrow" w:hAnsi="Arial Narrow" w:cs="Arial"/>
          <w:b w:val="0"/>
          <w:bCs w:val="0"/>
          <w:sz w:val="22"/>
          <w:szCs w:val="22"/>
          <w:vertAlign w:val="superscript"/>
        </w:rPr>
        <w:t>8b</w:t>
      </w:r>
      <w:r>
        <w:rPr>
          <w:rFonts w:ascii="Arial Narrow" w:hAnsi="Arial Narrow" w:cs="Arial"/>
          <w:b w:val="0"/>
          <w:bCs w:val="0"/>
          <w:sz w:val="22"/>
          <w:szCs w:val="22"/>
        </w:rPr>
        <w:t xml:space="preserve">) zákon č. 213/2018 Z. z. o dani z poistenia </w:t>
      </w:r>
      <w:r w:rsidRPr="00287164">
        <w:rPr>
          <w:rFonts w:ascii="Arial Narrow" w:hAnsi="Arial Narrow" w:cs="Arial"/>
          <w:b w:val="0"/>
          <w:bCs w:val="0"/>
          <w:sz w:val="22"/>
          <w:szCs w:val="22"/>
        </w:rPr>
        <w:t>a o zmene a doplnení niektorých zákonov</w:t>
      </w:r>
      <w:r>
        <w:rPr>
          <w:rFonts w:ascii="Arial Narrow" w:hAnsi="Arial Narrow" w:cs="Arial"/>
          <w:b w:val="0"/>
          <w:bCs w:val="0"/>
          <w:sz w:val="22"/>
          <w:szCs w:val="22"/>
        </w:rPr>
        <w:t>.“.</w:t>
      </w:r>
    </w:p>
    <w:p w:rsidR="00F53BB4" w:rsidRDefault="00F53BB4" w:rsidP="00537C3F">
      <w:pPr>
        <w:pStyle w:val="Nzov"/>
        <w:ind w:left="720" w:hanging="294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537C3F" w:rsidRPr="00AC47AE" w:rsidRDefault="00537C3F" w:rsidP="00537C3F">
      <w:pPr>
        <w:pStyle w:val="Nzov"/>
        <w:ind w:left="426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537C3F" w:rsidRDefault="00537C3F" w:rsidP="00CB3AAC">
      <w:pPr>
        <w:jc w:val="center"/>
        <w:rPr>
          <w:rFonts w:ascii="Arial Narrow" w:hAnsi="Arial Narrow" w:cs="Arial"/>
          <w:sz w:val="22"/>
          <w:szCs w:val="22"/>
        </w:rPr>
      </w:pPr>
    </w:p>
    <w:p w:rsidR="00CB3AAC" w:rsidRPr="00AC47AE" w:rsidRDefault="00A4692E" w:rsidP="00CB3AAC">
      <w:pPr>
        <w:jc w:val="center"/>
        <w:rPr>
          <w:rFonts w:ascii="Arial Narrow" w:hAnsi="Arial Narrow" w:cs="Arial"/>
          <w:sz w:val="22"/>
          <w:szCs w:val="22"/>
        </w:rPr>
      </w:pPr>
      <w:r w:rsidRPr="00AC47AE">
        <w:rPr>
          <w:rFonts w:ascii="Arial Narrow" w:hAnsi="Arial Narrow" w:cs="Arial"/>
          <w:sz w:val="22"/>
          <w:szCs w:val="22"/>
        </w:rPr>
        <w:t>Čl. II</w:t>
      </w:r>
    </w:p>
    <w:p w:rsidR="00830235" w:rsidRPr="00AC47AE" w:rsidRDefault="00830235" w:rsidP="002F73CB">
      <w:pPr>
        <w:tabs>
          <w:tab w:val="num" w:pos="70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 Narrow" w:hAnsi="Arial Narrow" w:cs="Arial"/>
          <w:sz w:val="22"/>
          <w:szCs w:val="22"/>
        </w:rPr>
      </w:pPr>
    </w:p>
    <w:p w:rsidR="00830235" w:rsidRPr="00AC47AE" w:rsidRDefault="00830235" w:rsidP="002E378D">
      <w:pPr>
        <w:pStyle w:val="Zkladntext2"/>
        <w:ind w:left="0" w:firstLine="708"/>
        <w:rPr>
          <w:rFonts w:ascii="Arial Narrow" w:hAnsi="Arial Narrow" w:cs="Arial"/>
          <w:sz w:val="22"/>
          <w:szCs w:val="22"/>
        </w:rPr>
      </w:pPr>
      <w:r w:rsidRPr="00AC47AE">
        <w:rPr>
          <w:rFonts w:ascii="Arial Narrow" w:hAnsi="Arial Narrow" w:cs="Arial"/>
          <w:sz w:val="22"/>
          <w:szCs w:val="22"/>
        </w:rPr>
        <w:t xml:space="preserve">Toto opatrenie nadobúda účinnosť </w:t>
      </w:r>
      <w:r w:rsidR="007C6E14" w:rsidRPr="00BC3BDF">
        <w:rPr>
          <w:rFonts w:ascii="Arial Narrow" w:hAnsi="Arial Narrow" w:cs="Arial"/>
          <w:sz w:val="22"/>
          <w:szCs w:val="22"/>
        </w:rPr>
        <w:t xml:space="preserve">1. </w:t>
      </w:r>
      <w:r w:rsidR="0083520F">
        <w:rPr>
          <w:rFonts w:ascii="Arial Narrow" w:hAnsi="Arial Narrow" w:cs="Arial"/>
          <w:sz w:val="22"/>
          <w:szCs w:val="22"/>
        </w:rPr>
        <w:t>január</w:t>
      </w:r>
      <w:r w:rsidR="00695981" w:rsidRPr="00BC3BDF">
        <w:rPr>
          <w:rFonts w:ascii="Arial Narrow" w:hAnsi="Arial Narrow" w:cs="Arial"/>
          <w:sz w:val="22"/>
          <w:szCs w:val="22"/>
        </w:rPr>
        <w:t>a</w:t>
      </w:r>
      <w:r w:rsidR="00AD7A97" w:rsidRPr="00BC3BDF">
        <w:rPr>
          <w:rFonts w:ascii="Arial Narrow" w:hAnsi="Arial Narrow" w:cs="Arial"/>
          <w:sz w:val="22"/>
          <w:szCs w:val="22"/>
        </w:rPr>
        <w:t xml:space="preserve"> </w:t>
      </w:r>
      <w:r w:rsidR="003278A0" w:rsidRPr="00BC3BDF">
        <w:rPr>
          <w:rFonts w:ascii="Arial Narrow" w:hAnsi="Arial Narrow" w:cs="Arial"/>
          <w:sz w:val="22"/>
          <w:szCs w:val="22"/>
        </w:rPr>
        <w:t>20</w:t>
      </w:r>
      <w:r w:rsidR="00A4692E" w:rsidRPr="00BC3BDF">
        <w:rPr>
          <w:rFonts w:ascii="Arial Narrow" w:hAnsi="Arial Narrow" w:cs="Arial"/>
          <w:sz w:val="22"/>
          <w:szCs w:val="22"/>
        </w:rPr>
        <w:t>1</w:t>
      </w:r>
      <w:r w:rsidR="0083520F">
        <w:rPr>
          <w:rFonts w:ascii="Arial Narrow" w:hAnsi="Arial Narrow" w:cs="Arial"/>
          <w:sz w:val="22"/>
          <w:szCs w:val="22"/>
        </w:rPr>
        <w:t>9</w:t>
      </w:r>
      <w:r w:rsidR="00A4692E" w:rsidRPr="00AC47AE">
        <w:rPr>
          <w:rFonts w:ascii="Arial Narrow" w:hAnsi="Arial Narrow" w:cs="Arial"/>
          <w:sz w:val="22"/>
          <w:szCs w:val="22"/>
        </w:rPr>
        <w:t>.</w:t>
      </w:r>
    </w:p>
    <w:p w:rsidR="00EE0641" w:rsidRPr="00AC47AE" w:rsidRDefault="00EE0641">
      <w:pPr>
        <w:jc w:val="both"/>
        <w:rPr>
          <w:rFonts w:ascii="Arial Narrow" w:hAnsi="Arial Narrow" w:cs="Arial"/>
          <w:sz w:val="22"/>
          <w:szCs w:val="22"/>
        </w:rPr>
      </w:pPr>
    </w:p>
    <w:p w:rsidR="00830235" w:rsidRPr="00AC47AE" w:rsidRDefault="00117D41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AC47AE">
        <w:rPr>
          <w:rFonts w:ascii="Arial Narrow" w:hAnsi="Arial Narrow" w:cs="Arial"/>
          <w:sz w:val="22"/>
          <w:szCs w:val="22"/>
        </w:rPr>
        <w:t>Peter Kažimír</w:t>
      </w:r>
    </w:p>
    <w:p w:rsidR="002B6273" w:rsidRDefault="00A4692E">
      <w:pPr>
        <w:ind w:left="4248" w:firstLine="708"/>
        <w:jc w:val="both"/>
        <w:rPr>
          <w:rFonts w:ascii="Arial Narrow" w:hAnsi="Arial Narrow" w:cs="Arial"/>
          <w:sz w:val="22"/>
          <w:szCs w:val="22"/>
        </w:rPr>
      </w:pPr>
      <w:r w:rsidRPr="00AC47AE">
        <w:rPr>
          <w:rFonts w:ascii="Arial Narrow" w:hAnsi="Arial Narrow" w:cs="Arial"/>
          <w:sz w:val="22"/>
          <w:szCs w:val="22"/>
        </w:rPr>
        <w:tab/>
        <w:t xml:space="preserve">podpredseda vlády a </w:t>
      </w:r>
      <w:r w:rsidR="00830235" w:rsidRPr="00AC47AE">
        <w:rPr>
          <w:rFonts w:ascii="Arial Narrow" w:hAnsi="Arial Narrow" w:cs="Arial"/>
          <w:sz w:val="22"/>
          <w:szCs w:val="22"/>
        </w:rPr>
        <w:t>minister financií</w:t>
      </w:r>
      <w:bookmarkStart w:id="0" w:name="_GoBack"/>
      <w:bookmarkEnd w:id="0"/>
    </w:p>
    <w:sectPr w:rsidR="002B6273" w:rsidSect="002F1DCF">
      <w:footerReference w:type="default" r:id="rId8"/>
      <w:footerReference w:type="first" r:id="rId9"/>
      <w:footnotePr>
        <w:numStart w:val="8"/>
      </w:footnotePr>
      <w:type w:val="continuous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E5B" w:rsidRDefault="00872E5B" w:rsidP="00183395">
      <w:r>
        <w:separator/>
      </w:r>
    </w:p>
  </w:endnote>
  <w:endnote w:type="continuationSeparator" w:id="0">
    <w:p w:rsidR="00872E5B" w:rsidRDefault="00872E5B" w:rsidP="0018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E7F" w:rsidRDefault="003C7E7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DD2228">
      <w:rPr>
        <w:noProof/>
      </w:rPr>
      <w:t>2</w:t>
    </w:r>
    <w:r>
      <w:fldChar w:fldCharType="end"/>
    </w:r>
  </w:p>
  <w:p w:rsidR="003C7E7F" w:rsidRDefault="003C7E7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E7F" w:rsidRDefault="003C7E7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DD2228">
      <w:rPr>
        <w:noProof/>
      </w:rPr>
      <w:t>1</w:t>
    </w:r>
    <w:r>
      <w:fldChar w:fldCharType="end"/>
    </w:r>
  </w:p>
  <w:p w:rsidR="003C7E7F" w:rsidRDefault="003C7E7F" w:rsidP="009E32E4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E5B" w:rsidRDefault="00872E5B" w:rsidP="00183395">
      <w:r>
        <w:separator/>
      </w:r>
    </w:p>
  </w:footnote>
  <w:footnote w:type="continuationSeparator" w:id="0">
    <w:p w:rsidR="00872E5B" w:rsidRDefault="00872E5B" w:rsidP="0018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3197F"/>
    <w:multiLevelType w:val="singleLevel"/>
    <w:tmpl w:val="C1964510"/>
    <w:lvl w:ilvl="0">
      <w:start w:val="4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1D310E0"/>
    <w:multiLevelType w:val="hybridMultilevel"/>
    <w:tmpl w:val="2124D0A4"/>
    <w:lvl w:ilvl="0" w:tplc="A434C816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EE7445"/>
    <w:multiLevelType w:val="hybridMultilevel"/>
    <w:tmpl w:val="809A3C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415BD3"/>
    <w:multiLevelType w:val="singleLevel"/>
    <w:tmpl w:val="0E5A0BB2"/>
    <w:lvl w:ilvl="0">
      <w:start w:val="4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4" w15:restartNumberingAfterBreak="0">
    <w:nsid w:val="32DE3028"/>
    <w:multiLevelType w:val="hybridMultilevel"/>
    <w:tmpl w:val="78D062B2"/>
    <w:lvl w:ilvl="0" w:tplc="C414B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462F3D"/>
    <w:multiLevelType w:val="hybridMultilevel"/>
    <w:tmpl w:val="8E9A1CAC"/>
    <w:lvl w:ilvl="0" w:tplc="A770FB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3646529E"/>
    <w:multiLevelType w:val="hybridMultilevel"/>
    <w:tmpl w:val="4CB092F6"/>
    <w:lvl w:ilvl="0" w:tplc="A434C816">
      <w:start w:val="4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5D1841"/>
    <w:multiLevelType w:val="hybridMultilevel"/>
    <w:tmpl w:val="E5FC9E64"/>
    <w:lvl w:ilvl="0" w:tplc="C860B70E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65A54029"/>
    <w:multiLevelType w:val="hybridMultilevel"/>
    <w:tmpl w:val="E99CAE9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A657776"/>
    <w:multiLevelType w:val="hybridMultilevel"/>
    <w:tmpl w:val="60F88794"/>
    <w:lvl w:ilvl="0" w:tplc="9692D3DA">
      <w:start w:val="17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945250"/>
    <w:multiLevelType w:val="hybridMultilevel"/>
    <w:tmpl w:val="FF82E6F0"/>
    <w:lvl w:ilvl="0" w:tplc="041B000F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3B0C24"/>
    <w:multiLevelType w:val="hybridMultilevel"/>
    <w:tmpl w:val="CA0E30D4"/>
    <w:lvl w:ilvl="0" w:tplc="066E0ABA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7DB6799A"/>
    <w:multiLevelType w:val="hybridMultilevel"/>
    <w:tmpl w:val="483CB14E"/>
    <w:lvl w:ilvl="0" w:tplc="3DE86DA8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  <w:num w:numId="12">
    <w:abstractNumId w:val="9"/>
  </w:num>
  <w:num w:numId="1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numStart w:val="8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8E"/>
    <w:rsid w:val="00005637"/>
    <w:rsid w:val="000110F1"/>
    <w:rsid w:val="0001226B"/>
    <w:rsid w:val="000149E3"/>
    <w:rsid w:val="00014CCF"/>
    <w:rsid w:val="000171BC"/>
    <w:rsid w:val="00023396"/>
    <w:rsid w:val="000267FB"/>
    <w:rsid w:val="000376C9"/>
    <w:rsid w:val="00040900"/>
    <w:rsid w:val="00043E92"/>
    <w:rsid w:val="00044841"/>
    <w:rsid w:val="0004585C"/>
    <w:rsid w:val="000462B5"/>
    <w:rsid w:val="0005087F"/>
    <w:rsid w:val="00050E2B"/>
    <w:rsid w:val="0005105C"/>
    <w:rsid w:val="00055278"/>
    <w:rsid w:val="00055EA6"/>
    <w:rsid w:val="000563BB"/>
    <w:rsid w:val="00063F7C"/>
    <w:rsid w:val="00066B1C"/>
    <w:rsid w:val="00066EB5"/>
    <w:rsid w:val="00067D4C"/>
    <w:rsid w:val="000776B2"/>
    <w:rsid w:val="00080DCD"/>
    <w:rsid w:val="0008143C"/>
    <w:rsid w:val="00081ECC"/>
    <w:rsid w:val="00082655"/>
    <w:rsid w:val="00084E3C"/>
    <w:rsid w:val="000852D1"/>
    <w:rsid w:val="0008691A"/>
    <w:rsid w:val="00090330"/>
    <w:rsid w:val="00093EE5"/>
    <w:rsid w:val="00093F39"/>
    <w:rsid w:val="000963E2"/>
    <w:rsid w:val="00096CE8"/>
    <w:rsid w:val="00097A4F"/>
    <w:rsid w:val="00097DB7"/>
    <w:rsid w:val="000A00E0"/>
    <w:rsid w:val="000A295E"/>
    <w:rsid w:val="000A58BE"/>
    <w:rsid w:val="000A696E"/>
    <w:rsid w:val="000A6BFD"/>
    <w:rsid w:val="000A7C66"/>
    <w:rsid w:val="000B3DD4"/>
    <w:rsid w:val="000C0BE0"/>
    <w:rsid w:val="000C6076"/>
    <w:rsid w:val="000C667D"/>
    <w:rsid w:val="000C698C"/>
    <w:rsid w:val="000C7408"/>
    <w:rsid w:val="000D0314"/>
    <w:rsid w:val="000D3DAC"/>
    <w:rsid w:val="000D5025"/>
    <w:rsid w:val="000D6BD0"/>
    <w:rsid w:val="000E067C"/>
    <w:rsid w:val="000E119D"/>
    <w:rsid w:val="000E37AB"/>
    <w:rsid w:val="000E6A3E"/>
    <w:rsid w:val="000E6A7F"/>
    <w:rsid w:val="000E6B82"/>
    <w:rsid w:val="000F09B5"/>
    <w:rsid w:val="000F154B"/>
    <w:rsid w:val="000F1CC0"/>
    <w:rsid w:val="000F454E"/>
    <w:rsid w:val="00107F6F"/>
    <w:rsid w:val="001104A4"/>
    <w:rsid w:val="001119BC"/>
    <w:rsid w:val="00112DBE"/>
    <w:rsid w:val="001137FF"/>
    <w:rsid w:val="00114360"/>
    <w:rsid w:val="00115064"/>
    <w:rsid w:val="00116964"/>
    <w:rsid w:val="00117D41"/>
    <w:rsid w:val="00121465"/>
    <w:rsid w:val="001225AF"/>
    <w:rsid w:val="00125DEF"/>
    <w:rsid w:val="001306B9"/>
    <w:rsid w:val="00131D03"/>
    <w:rsid w:val="00134929"/>
    <w:rsid w:val="00136546"/>
    <w:rsid w:val="00143D48"/>
    <w:rsid w:val="001458FA"/>
    <w:rsid w:val="00154F08"/>
    <w:rsid w:val="00156783"/>
    <w:rsid w:val="001606ED"/>
    <w:rsid w:val="00162E7F"/>
    <w:rsid w:val="00164887"/>
    <w:rsid w:val="00166396"/>
    <w:rsid w:val="001663C0"/>
    <w:rsid w:val="001666B8"/>
    <w:rsid w:val="00167386"/>
    <w:rsid w:val="0016791B"/>
    <w:rsid w:val="00171553"/>
    <w:rsid w:val="00174EE8"/>
    <w:rsid w:val="00183395"/>
    <w:rsid w:val="00183986"/>
    <w:rsid w:val="00184FF9"/>
    <w:rsid w:val="001931A9"/>
    <w:rsid w:val="00197C1C"/>
    <w:rsid w:val="001A1B75"/>
    <w:rsid w:val="001A2417"/>
    <w:rsid w:val="001A5934"/>
    <w:rsid w:val="001A6807"/>
    <w:rsid w:val="001B00D4"/>
    <w:rsid w:val="001B0B17"/>
    <w:rsid w:val="001B1B02"/>
    <w:rsid w:val="001B34AE"/>
    <w:rsid w:val="001B5E9A"/>
    <w:rsid w:val="001C0128"/>
    <w:rsid w:val="001C1383"/>
    <w:rsid w:val="001C43C4"/>
    <w:rsid w:val="001D3A9B"/>
    <w:rsid w:val="001E5860"/>
    <w:rsid w:val="001E7C89"/>
    <w:rsid w:val="001F1757"/>
    <w:rsid w:val="001F261F"/>
    <w:rsid w:val="001F29B5"/>
    <w:rsid w:val="001F3A88"/>
    <w:rsid w:val="001F3BC4"/>
    <w:rsid w:val="001F5508"/>
    <w:rsid w:val="001F7C89"/>
    <w:rsid w:val="001F7DB0"/>
    <w:rsid w:val="00200E5E"/>
    <w:rsid w:val="002020C1"/>
    <w:rsid w:val="0020229D"/>
    <w:rsid w:val="00202972"/>
    <w:rsid w:val="00204659"/>
    <w:rsid w:val="0020485E"/>
    <w:rsid w:val="00206870"/>
    <w:rsid w:val="00206F4C"/>
    <w:rsid w:val="002071F3"/>
    <w:rsid w:val="0021327F"/>
    <w:rsid w:val="00215D32"/>
    <w:rsid w:val="00216060"/>
    <w:rsid w:val="00216885"/>
    <w:rsid w:val="00221721"/>
    <w:rsid w:val="00222476"/>
    <w:rsid w:val="00222A82"/>
    <w:rsid w:val="0022460B"/>
    <w:rsid w:val="0022673A"/>
    <w:rsid w:val="0023181A"/>
    <w:rsid w:val="00232877"/>
    <w:rsid w:val="00232D6E"/>
    <w:rsid w:val="002437CF"/>
    <w:rsid w:val="00243B6A"/>
    <w:rsid w:val="00246671"/>
    <w:rsid w:val="002469B5"/>
    <w:rsid w:val="002511FB"/>
    <w:rsid w:val="002523F7"/>
    <w:rsid w:val="00252884"/>
    <w:rsid w:val="00255B26"/>
    <w:rsid w:val="002603A4"/>
    <w:rsid w:val="002609CC"/>
    <w:rsid w:val="00263EB3"/>
    <w:rsid w:val="00264ADE"/>
    <w:rsid w:val="00273D71"/>
    <w:rsid w:val="0027512C"/>
    <w:rsid w:val="0027515F"/>
    <w:rsid w:val="00277E7E"/>
    <w:rsid w:val="00280162"/>
    <w:rsid w:val="002801D3"/>
    <w:rsid w:val="00281197"/>
    <w:rsid w:val="00287164"/>
    <w:rsid w:val="00290A58"/>
    <w:rsid w:val="002A2357"/>
    <w:rsid w:val="002A5CE6"/>
    <w:rsid w:val="002A6B89"/>
    <w:rsid w:val="002A6BBB"/>
    <w:rsid w:val="002A6DB9"/>
    <w:rsid w:val="002B3C19"/>
    <w:rsid w:val="002B60D0"/>
    <w:rsid w:val="002B6273"/>
    <w:rsid w:val="002C2954"/>
    <w:rsid w:val="002C4DE7"/>
    <w:rsid w:val="002C6FE9"/>
    <w:rsid w:val="002C7007"/>
    <w:rsid w:val="002C7957"/>
    <w:rsid w:val="002C7C72"/>
    <w:rsid w:val="002D2246"/>
    <w:rsid w:val="002D2788"/>
    <w:rsid w:val="002D3647"/>
    <w:rsid w:val="002D7A2C"/>
    <w:rsid w:val="002E32C1"/>
    <w:rsid w:val="002E367C"/>
    <w:rsid w:val="002E378D"/>
    <w:rsid w:val="002F031A"/>
    <w:rsid w:val="002F1DCF"/>
    <w:rsid w:val="002F73CB"/>
    <w:rsid w:val="002F753C"/>
    <w:rsid w:val="003026F7"/>
    <w:rsid w:val="00311D2F"/>
    <w:rsid w:val="0031278E"/>
    <w:rsid w:val="003130C7"/>
    <w:rsid w:val="003160A5"/>
    <w:rsid w:val="003174DE"/>
    <w:rsid w:val="00317DAA"/>
    <w:rsid w:val="00321980"/>
    <w:rsid w:val="003224FC"/>
    <w:rsid w:val="00323C0B"/>
    <w:rsid w:val="003245FF"/>
    <w:rsid w:val="003278A0"/>
    <w:rsid w:val="003315D8"/>
    <w:rsid w:val="0033354C"/>
    <w:rsid w:val="00333CBE"/>
    <w:rsid w:val="00337E5A"/>
    <w:rsid w:val="00341777"/>
    <w:rsid w:val="00343F7C"/>
    <w:rsid w:val="003452AB"/>
    <w:rsid w:val="00345F0D"/>
    <w:rsid w:val="00347A3C"/>
    <w:rsid w:val="00351652"/>
    <w:rsid w:val="00351856"/>
    <w:rsid w:val="00351D1E"/>
    <w:rsid w:val="0035358E"/>
    <w:rsid w:val="00355B95"/>
    <w:rsid w:val="00356241"/>
    <w:rsid w:val="00356D1B"/>
    <w:rsid w:val="00362FD7"/>
    <w:rsid w:val="0036622E"/>
    <w:rsid w:val="003664E9"/>
    <w:rsid w:val="003665C4"/>
    <w:rsid w:val="00367DFE"/>
    <w:rsid w:val="003708CC"/>
    <w:rsid w:val="0037552D"/>
    <w:rsid w:val="003874AB"/>
    <w:rsid w:val="0039129B"/>
    <w:rsid w:val="003A112C"/>
    <w:rsid w:val="003A41AE"/>
    <w:rsid w:val="003A422F"/>
    <w:rsid w:val="003A5B8B"/>
    <w:rsid w:val="003A722B"/>
    <w:rsid w:val="003B220B"/>
    <w:rsid w:val="003B2CB3"/>
    <w:rsid w:val="003B2CBE"/>
    <w:rsid w:val="003B4AC5"/>
    <w:rsid w:val="003B7AB8"/>
    <w:rsid w:val="003C1884"/>
    <w:rsid w:val="003C37AA"/>
    <w:rsid w:val="003C5823"/>
    <w:rsid w:val="003C7E7F"/>
    <w:rsid w:val="003D1E86"/>
    <w:rsid w:val="003D230C"/>
    <w:rsid w:val="003D2FDF"/>
    <w:rsid w:val="003D6CC2"/>
    <w:rsid w:val="003E0565"/>
    <w:rsid w:val="003E138C"/>
    <w:rsid w:val="003E297A"/>
    <w:rsid w:val="003E2E13"/>
    <w:rsid w:val="003E3F73"/>
    <w:rsid w:val="003E5FC1"/>
    <w:rsid w:val="003E610E"/>
    <w:rsid w:val="003E7425"/>
    <w:rsid w:val="003F0C75"/>
    <w:rsid w:val="003F561A"/>
    <w:rsid w:val="003F6828"/>
    <w:rsid w:val="0040074E"/>
    <w:rsid w:val="00401C7D"/>
    <w:rsid w:val="00401E11"/>
    <w:rsid w:val="00407064"/>
    <w:rsid w:val="00421CAD"/>
    <w:rsid w:val="00423232"/>
    <w:rsid w:val="004232A4"/>
    <w:rsid w:val="004271AD"/>
    <w:rsid w:val="004319EB"/>
    <w:rsid w:val="0043476E"/>
    <w:rsid w:val="00435F59"/>
    <w:rsid w:val="00437C31"/>
    <w:rsid w:val="00437D16"/>
    <w:rsid w:val="0044056E"/>
    <w:rsid w:val="00443124"/>
    <w:rsid w:val="00445C36"/>
    <w:rsid w:val="00450F1C"/>
    <w:rsid w:val="00451261"/>
    <w:rsid w:val="00452823"/>
    <w:rsid w:val="00454F0B"/>
    <w:rsid w:val="00455702"/>
    <w:rsid w:val="00457519"/>
    <w:rsid w:val="00457651"/>
    <w:rsid w:val="00461135"/>
    <w:rsid w:val="0046191D"/>
    <w:rsid w:val="004627B6"/>
    <w:rsid w:val="00463FFA"/>
    <w:rsid w:val="00466FFA"/>
    <w:rsid w:val="00467BD8"/>
    <w:rsid w:val="00470E67"/>
    <w:rsid w:val="00472657"/>
    <w:rsid w:val="004732A4"/>
    <w:rsid w:val="00473FDB"/>
    <w:rsid w:val="0048102B"/>
    <w:rsid w:val="00481711"/>
    <w:rsid w:val="00483806"/>
    <w:rsid w:val="0048493D"/>
    <w:rsid w:val="0048658D"/>
    <w:rsid w:val="004919E6"/>
    <w:rsid w:val="00491B5A"/>
    <w:rsid w:val="00493F70"/>
    <w:rsid w:val="004944F7"/>
    <w:rsid w:val="00497B2D"/>
    <w:rsid w:val="004A0E8E"/>
    <w:rsid w:val="004A3164"/>
    <w:rsid w:val="004A5045"/>
    <w:rsid w:val="004B2603"/>
    <w:rsid w:val="004B501B"/>
    <w:rsid w:val="004B700B"/>
    <w:rsid w:val="004C099D"/>
    <w:rsid w:val="004C0BE9"/>
    <w:rsid w:val="004C1E7B"/>
    <w:rsid w:val="004C2706"/>
    <w:rsid w:val="004C29D4"/>
    <w:rsid w:val="004C4BB3"/>
    <w:rsid w:val="004D0EDB"/>
    <w:rsid w:val="004D5897"/>
    <w:rsid w:val="004D7E67"/>
    <w:rsid w:val="004E0D57"/>
    <w:rsid w:val="004E31AE"/>
    <w:rsid w:val="004E619F"/>
    <w:rsid w:val="004F252C"/>
    <w:rsid w:val="004F3A28"/>
    <w:rsid w:val="004F3B09"/>
    <w:rsid w:val="004F3E7E"/>
    <w:rsid w:val="004F7030"/>
    <w:rsid w:val="004F736E"/>
    <w:rsid w:val="005005BF"/>
    <w:rsid w:val="0050242E"/>
    <w:rsid w:val="00507686"/>
    <w:rsid w:val="0051667B"/>
    <w:rsid w:val="00516C53"/>
    <w:rsid w:val="005173F5"/>
    <w:rsid w:val="005174E3"/>
    <w:rsid w:val="00517EBD"/>
    <w:rsid w:val="00521AC5"/>
    <w:rsid w:val="00522FCC"/>
    <w:rsid w:val="00524C1A"/>
    <w:rsid w:val="0052514D"/>
    <w:rsid w:val="00532FBB"/>
    <w:rsid w:val="0053317D"/>
    <w:rsid w:val="00535A12"/>
    <w:rsid w:val="00537C3F"/>
    <w:rsid w:val="00542879"/>
    <w:rsid w:val="00542D57"/>
    <w:rsid w:val="005430DC"/>
    <w:rsid w:val="00543A5A"/>
    <w:rsid w:val="005443DC"/>
    <w:rsid w:val="00546890"/>
    <w:rsid w:val="00554827"/>
    <w:rsid w:val="005553C2"/>
    <w:rsid w:val="00555C1A"/>
    <w:rsid w:val="00556387"/>
    <w:rsid w:val="00556CE7"/>
    <w:rsid w:val="00556F2A"/>
    <w:rsid w:val="005574FB"/>
    <w:rsid w:val="00565BD0"/>
    <w:rsid w:val="00565DC6"/>
    <w:rsid w:val="00567192"/>
    <w:rsid w:val="00571F63"/>
    <w:rsid w:val="00572308"/>
    <w:rsid w:val="0057515B"/>
    <w:rsid w:val="00576086"/>
    <w:rsid w:val="00576367"/>
    <w:rsid w:val="005814D8"/>
    <w:rsid w:val="005829BA"/>
    <w:rsid w:val="00582F43"/>
    <w:rsid w:val="00583FF0"/>
    <w:rsid w:val="0058449D"/>
    <w:rsid w:val="00585890"/>
    <w:rsid w:val="00587736"/>
    <w:rsid w:val="00591E53"/>
    <w:rsid w:val="0059338F"/>
    <w:rsid w:val="00593B44"/>
    <w:rsid w:val="00594425"/>
    <w:rsid w:val="00594665"/>
    <w:rsid w:val="00594905"/>
    <w:rsid w:val="00595811"/>
    <w:rsid w:val="005A0FD6"/>
    <w:rsid w:val="005A3AA8"/>
    <w:rsid w:val="005A4D49"/>
    <w:rsid w:val="005A5310"/>
    <w:rsid w:val="005A5407"/>
    <w:rsid w:val="005A5CD6"/>
    <w:rsid w:val="005B2DB0"/>
    <w:rsid w:val="005C34CA"/>
    <w:rsid w:val="005C42F9"/>
    <w:rsid w:val="005C52AC"/>
    <w:rsid w:val="005C5E3B"/>
    <w:rsid w:val="005D28B5"/>
    <w:rsid w:val="005D593B"/>
    <w:rsid w:val="005D7446"/>
    <w:rsid w:val="005E222C"/>
    <w:rsid w:val="005E3504"/>
    <w:rsid w:val="005E3FE2"/>
    <w:rsid w:val="005E58BF"/>
    <w:rsid w:val="005F1209"/>
    <w:rsid w:val="005F37BD"/>
    <w:rsid w:val="005F4559"/>
    <w:rsid w:val="005F489A"/>
    <w:rsid w:val="005F673B"/>
    <w:rsid w:val="005F7F00"/>
    <w:rsid w:val="00600096"/>
    <w:rsid w:val="00601B23"/>
    <w:rsid w:val="006030EB"/>
    <w:rsid w:val="00603E91"/>
    <w:rsid w:val="00604D5D"/>
    <w:rsid w:val="00606EF8"/>
    <w:rsid w:val="00610E0C"/>
    <w:rsid w:val="00611C86"/>
    <w:rsid w:val="006129B2"/>
    <w:rsid w:val="00613429"/>
    <w:rsid w:val="006162DB"/>
    <w:rsid w:val="006206EE"/>
    <w:rsid w:val="00621E0F"/>
    <w:rsid w:val="006228BB"/>
    <w:rsid w:val="00622BD3"/>
    <w:rsid w:val="006235E8"/>
    <w:rsid w:val="00623D7B"/>
    <w:rsid w:val="00624EAD"/>
    <w:rsid w:val="0063189D"/>
    <w:rsid w:val="00632DAA"/>
    <w:rsid w:val="00637234"/>
    <w:rsid w:val="0064123D"/>
    <w:rsid w:val="00643348"/>
    <w:rsid w:val="0064339D"/>
    <w:rsid w:val="00644645"/>
    <w:rsid w:val="0065063F"/>
    <w:rsid w:val="00653ECD"/>
    <w:rsid w:val="006556E5"/>
    <w:rsid w:val="006561DF"/>
    <w:rsid w:val="00663F28"/>
    <w:rsid w:val="00664A41"/>
    <w:rsid w:val="00665EDC"/>
    <w:rsid w:val="006754F9"/>
    <w:rsid w:val="006762E8"/>
    <w:rsid w:val="00677485"/>
    <w:rsid w:val="006829A5"/>
    <w:rsid w:val="00684347"/>
    <w:rsid w:val="00684B48"/>
    <w:rsid w:val="00685D86"/>
    <w:rsid w:val="00686A4B"/>
    <w:rsid w:val="00686DB9"/>
    <w:rsid w:val="00687A6F"/>
    <w:rsid w:val="00687D6D"/>
    <w:rsid w:val="0069363A"/>
    <w:rsid w:val="0069593A"/>
    <w:rsid w:val="00695981"/>
    <w:rsid w:val="00697057"/>
    <w:rsid w:val="006A4118"/>
    <w:rsid w:val="006B3C35"/>
    <w:rsid w:val="006B4AC7"/>
    <w:rsid w:val="006B70E8"/>
    <w:rsid w:val="006B7A39"/>
    <w:rsid w:val="006D0010"/>
    <w:rsid w:val="006D087D"/>
    <w:rsid w:val="006D1718"/>
    <w:rsid w:val="006D30D8"/>
    <w:rsid w:val="006D530D"/>
    <w:rsid w:val="006E13B4"/>
    <w:rsid w:val="006E555E"/>
    <w:rsid w:val="006E5879"/>
    <w:rsid w:val="006E7ED0"/>
    <w:rsid w:val="006F0F88"/>
    <w:rsid w:val="006F2427"/>
    <w:rsid w:val="006F7A65"/>
    <w:rsid w:val="007008B6"/>
    <w:rsid w:val="00702451"/>
    <w:rsid w:val="00703272"/>
    <w:rsid w:val="00703B22"/>
    <w:rsid w:val="0070475C"/>
    <w:rsid w:val="00704F92"/>
    <w:rsid w:val="0070569F"/>
    <w:rsid w:val="00710299"/>
    <w:rsid w:val="00710969"/>
    <w:rsid w:val="007154C0"/>
    <w:rsid w:val="00715AE7"/>
    <w:rsid w:val="00717596"/>
    <w:rsid w:val="007206CF"/>
    <w:rsid w:val="00723E8F"/>
    <w:rsid w:val="00724124"/>
    <w:rsid w:val="00727CD0"/>
    <w:rsid w:val="00731643"/>
    <w:rsid w:val="007354DD"/>
    <w:rsid w:val="00737A92"/>
    <w:rsid w:val="007405B5"/>
    <w:rsid w:val="007431A8"/>
    <w:rsid w:val="0074482D"/>
    <w:rsid w:val="00746C7C"/>
    <w:rsid w:val="00747605"/>
    <w:rsid w:val="00747CF9"/>
    <w:rsid w:val="0075198D"/>
    <w:rsid w:val="00751F82"/>
    <w:rsid w:val="00752251"/>
    <w:rsid w:val="0075367F"/>
    <w:rsid w:val="00757299"/>
    <w:rsid w:val="00763006"/>
    <w:rsid w:val="00766FC6"/>
    <w:rsid w:val="00767410"/>
    <w:rsid w:val="007740DB"/>
    <w:rsid w:val="00774679"/>
    <w:rsid w:val="00780FD1"/>
    <w:rsid w:val="00786766"/>
    <w:rsid w:val="00790C09"/>
    <w:rsid w:val="00792871"/>
    <w:rsid w:val="00796553"/>
    <w:rsid w:val="007A1441"/>
    <w:rsid w:val="007A5373"/>
    <w:rsid w:val="007A7ABB"/>
    <w:rsid w:val="007B0163"/>
    <w:rsid w:val="007B6046"/>
    <w:rsid w:val="007B6C3D"/>
    <w:rsid w:val="007B71E6"/>
    <w:rsid w:val="007B7530"/>
    <w:rsid w:val="007C0DC9"/>
    <w:rsid w:val="007C132F"/>
    <w:rsid w:val="007C40F2"/>
    <w:rsid w:val="007C6E14"/>
    <w:rsid w:val="007D2D0B"/>
    <w:rsid w:val="007D4209"/>
    <w:rsid w:val="007D554C"/>
    <w:rsid w:val="007E02E7"/>
    <w:rsid w:val="007E423C"/>
    <w:rsid w:val="007E65CE"/>
    <w:rsid w:val="007E7AE8"/>
    <w:rsid w:val="007F2317"/>
    <w:rsid w:val="007F260B"/>
    <w:rsid w:val="007F3AEF"/>
    <w:rsid w:val="00803806"/>
    <w:rsid w:val="0081460A"/>
    <w:rsid w:val="00814AEA"/>
    <w:rsid w:val="0081559A"/>
    <w:rsid w:val="00816076"/>
    <w:rsid w:val="008175B0"/>
    <w:rsid w:val="008223E3"/>
    <w:rsid w:val="00823570"/>
    <w:rsid w:val="0082389C"/>
    <w:rsid w:val="00823B22"/>
    <w:rsid w:val="008245B0"/>
    <w:rsid w:val="008245FB"/>
    <w:rsid w:val="00824A1A"/>
    <w:rsid w:val="00830235"/>
    <w:rsid w:val="008306FF"/>
    <w:rsid w:val="00830AD6"/>
    <w:rsid w:val="00832E34"/>
    <w:rsid w:val="00832F82"/>
    <w:rsid w:val="008335D1"/>
    <w:rsid w:val="0083454F"/>
    <w:rsid w:val="0083520F"/>
    <w:rsid w:val="00835441"/>
    <w:rsid w:val="0083635E"/>
    <w:rsid w:val="008404B1"/>
    <w:rsid w:val="008421BA"/>
    <w:rsid w:val="008457F1"/>
    <w:rsid w:val="00846345"/>
    <w:rsid w:val="00852759"/>
    <w:rsid w:val="00852B4C"/>
    <w:rsid w:val="008549BC"/>
    <w:rsid w:val="00854C15"/>
    <w:rsid w:val="00856C69"/>
    <w:rsid w:val="0085729C"/>
    <w:rsid w:val="00857612"/>
    <w:rsid w:val="00860DF4"/>
    <w:rsid w:val="00861945"/>
    <w:rsid w:val="00861C0F"/>
    <w:rsid w:val="0087152B"/>
    <w:rsid w:val="00872BEF"/>
    <w:rsid w:val="00872E5B"/>
    <w:rsid w:val="00877A18"/>
    <w:rsid w:val="00877DB6"/>
    <w:rsid w:val="00881B9D"/>
    <w:rsid w:val="008840A2"/>
    <w:rsid w:val="00884501"/>
    <w:rsid w:val="008912A8"/>
    <w:rsid w:val="00891B17"/>
    <w:rsid w:val="0089214D"/>
    <w:rsid w:val="0089648D"/>
    <w:rsid w:val="008A179A"/>
    <w:rsid w:val="008A231E"/>
    <w:rsid w:val="008A2BC2"/>
    <w:rsid w:val="008A3EB4"/>
    <w:rsid w:val="008B01B2"/>
    <w:rsid w:val="008B069F"/>
    <w:rsid w:val="008B0FEB"/>
    <w:rsid w:val="008B19E9"/>
    <w:rsid w:val="008B4C34"/>
    <w:rsid w:val="008B76BF"/>
    <w:rsid w:val="008B778F"/>
    <w:rsid w:val="008C36A2"/>
    <w:rsid w:val="008C3A30"/>
    <w:rsid w:val="008C4934"/>
    <w:rsid w:val="008C749F"/>
    <w:rsid w:val="008D0026"/>
    <w:rsid w:val="008D187E"/>
    <w:rsid w:val="008D3873"/>
    <w:rsid w:val="008D41B8"/>
    <w:rsid w:val="008D58F2"/>
    <w:rsid w:val="008D735B"/>
    <w:rsid w:val="008E15A1"/>
    <w:rsid w:val="008E2172"/>
    <w:rsid w:val="008E2B2E"/>
    <w:rsid w:val="008E2BEA"/>
    <w:rsid w:val="008E39F0"/>
    <w:rsid w:val="008E4FAD"/>
    <w:rsid w:val="008E5405"/>
    <w:rsid w:val="008E5E5D"/>
    <w:rsid w:val="008E75AD"/>
    <w:rsid w:val="008F4907"/>
    <w:rsid w:val="008F5445"/>
    <w:rsid w:val="008F6D5D"/>
    <w:rsid w:val="009003A0"/>
    <w:rsid w:val="00901AE9"/>
    <w:rsid w:val="00904F06"/>
    <w:rsid w:val="00905255"/>
    <w:rsid w:val="00907506"/>
    <w:rsid w:val="009076DB"/>
    <w:rsid w:val="00925FEB"/>
    <w:rsid w:val="00927E86"/>
    <w:rsid w:val="009313BB"/>
    <w:rsid w:val="00932512"/>
    <w:rsid w:val="00933280"/>
    <w:rsid w:val="00934698"/>
    <w:rsid w:val="00934A31"/>
    <w:rsid w:val="00937B6F"/>
    <w:rsid w:val="0094039A"/>
    <w:rsid w:val="0094230B"/>
    <w:rsid w:val="00942EA6"/>
    <w:rsid w:val="009447DB"/>
    <w:rsid w:val="00946060"/>
    <w:rsid w:val="00946CA6"/>
    <w:rsid w:val="00950D94"/>
    <w:rsid w:val="00951053"/>
    <w:rsid w:val="00954974"/>
    <w:rsid w:val="00955F7E"/>
    <w:rsid w:val="0096099F"/>
    <w:rsid w:val="009656D1"/>
    <w:rsid w:val="0097015E"/>
    <w:rsid w:val="009724C1"/>
    <w:rsid w:val="00974CD8"/>
    <w:rsid w:val="00975548"/>
    <w:rsid w:val="00976309"/>
    <w:rsid w:val="00980622"/>
    <w:rsid w:val="00981A48"/>
    <w:rsid w:val="00982AD1"/>
    <w:rsid w:val="00986562"/>
    <w:rsid w:val="009877EE"/>
    <w:rsid w:val="009901DD"/>
    <w:rsid w:val="00991AF6"/>
    <w:rsid w:val="009930E7"/>
    <w:rsid w:val="00993D2E"/>
    <w:rsid w:val="00994234"/>
    <w:rsid w:val="0099743F"/>
    <w:rsid w:val="009A219A"/>
    <w:rsid w:val="009A763D"/>
    <w:rsid w:val="009B3FA0"/>
    <w:rsid w:val="009B40B4"/>
    <w:rsid w:val="009B64A9"/>
    <w:rsid w:val="009C03DC"/>
    <w:rsid w:val="009C33A6"/>
    <w:rsid w:val="009C7D06"/>
    <w:rsid w:val="009D2499"/>
    <w:rsid w:val="009D25A1"/>
    <w:rsid w:val="009D3596"/>
    <w:rsid w:val="009D39C7"/>
    <w:rsid w:val="009D511A"/>
    <w:rsid w:val="009D770B"/>
    <w:rsid w:val="009E08EF"/>
    <w:rsid w:val="009E32E4"/>
    <w:rsid w:val="009E48C9"/>
    <w:rsid w:val="009F3F16"/>
    <w:rsid w:val="009F3F47"/>
    <w:rsid w:val="009F5523"/>
    <w:rsid w:val="00A03BEC"/>
    <w:rsid w:val="00A10301"/>
    <w:rsid w:val="00A112F3"/>
    <w:rsid w:val="00A13AAA"/>
    <w:rsid w:val="00A14B09"/>
    <w:rsid w:val="00A155DD"/>
    <w:rsid w:val="00A21E0F"/>
    <w:rsid w:val="00A228BA"/>
    <w:rsid w:val="00A2396F"/>
    <w:rsid w:val="00A24A63"/>
    <w:rsid w:val="00A258FF"/>
    <w:rsid w:val="00A25C16"/>
    <w:rsid w:val="00A31B40"/>
    <w:rsid w:val="00A33EA5"/>
    <w:rsid w:val="00A4189B"/>
    <w:rsid w:val="00A4274F"/>
    <w:rsid w:val="00A43A4D"/>
    <w:rsid w:val="00A45644"/>
    <w:rsid w:val="00A457BA"/>
    <w:rsid w:val="00A4692E"/>
    <w:rsid w:val="00A500C7"/>
    <w:rsid w:val="00A52661"/>
    <w:rsid w:val="00A52851"/>
    <w:rsid w:val="00A5472D"/>
    <w:rsid w:val="00A5524E"/>
    <w:rsid w:val="00A567F4"/>
    <w:rsid w:val="00A61ADF"/>
    <w:rsid w:val="00A65B7C"/>
    <w:rsid w:val="00A663A2"/>
    <w:rsid w:val="00A666DE"/>
    <w:rsid w:val="00A7434A"/>
    <w:rsid w:val="00A777FB"/>
    <w:rsid w:val="00A778D6"/>
    <w:rsid w:val="00A80574"/>
    <w:rsid w:val="00A87FBF"/>
    <w:rsid w:val="00A904B2"/>
    <w:rsid w:val="00A908E4"/>
    <w:rsid w:val="00A91A01"/>
    <w:rsid w:val="00A92D55"/>
    <w:rsid w:val="00A92D68"/>
    <w:rsid w:val="00A92E97"/>
    <w:rsid w:val="00A97142"/>
    <w:rsid w:val="00A977B8"/>
    <w:rsid w:val="00A97D82"/>
    <w:rsid w:val="00AA0EDE"/>
    <w:rsid w:val="00AA4DA2"/>
    <w:rsid w:val="00AA50B5"/>
    <w:rsid w:val="00AA5E22"/>
    <w:rsid w:val="00AB2FB4"/>
    <w:rsid w:val="00AB3609"/>
    <w:rsid w:val="00AB614C"/>
    <w:rsid w:val="00AC0E2E"/>
    <w:rsid w:val="00AC1280"/>
    <w:rsid w:val="00AC14A9"/>
    <w:rsid w:val="00AC179A"/>
    <w:rsid w:val="00AC47AE"/>
    <w:rsid w:val="00AC6B0F"/>
    <w:rsid w:val="00AD3699"/>
    <w:rsid w:val="00AD5FCD"/>
    <w:rsid w:val="00AD7A97"/>
    <w:rsid w:val="00AE109A"/>
    <w:rsid w:val="00AE5080"/>
    <w:rsid w:val="00AE6AAE"/>
    <w:rsid w:val="00AF04BC"/>
    <w:rsid w:val="00AF5C53"/>
    <w:rsid w:val="00AF6C45"/>
    <w:rsid w:val="00AF6F35"/>
    <w:rsid w:val="00AF7503"/>
    <w:rsid w:val="00B02567"/>
    <w:rsid w:val="00B033D2"/>
    <w:rsid w:val="00B04070"/>
    <w:rsid w:val="00B0764F"/>
    <w:rsid w:val="00B07810"/>
    <w:rsid w:val="00B10D85"/>
    <w:rsid w:val="00B10F68"/>
    <w:rsid w:val="00B1169D"/>
    <w:rsid w:val="00B11ED6"/>
    <w:rsid w:val="00B170F4"/>
    <w:rsid w:val="00B17C93"/>
    <w:rsid w:val="00B20B8C"/>
    <w:rsid w:val="00B21F4A"/>
    <w:rsid w:val="00B22049"/>
    <w:rsid w:val="00B23CC7"/>
    <w:rsid w:val="00B24359"/>
    <w:rsid w:val="00B25149"/>
    <w:rsid w:val="00B260F7"/>
    <w:rsid w:val="00B27DE8"/>
    <w:rsid w:val="00B34DCC"/>
    <w:rsid w:val="00B3723F"/>
    <w:rsid w:val="00B4065E"/>
    <w:rsid w:val="00B42B72"/>
    <w:rsid w:val="00B42F2E"/>
    <w:rsid w:val="00B434F5"/>
    <w:rsid w:val="00B51C40"/>
    <w:rsid w:val="00B526B1"/>
    <w:rsid w:val="00B54BC1"/>
    <w:rsid w:val="00B55194"/>
    <w:rsid w:val="00B55917"/>
    <w:rsid w:val="00B57A5F"/>
    <w:rsid w:val="00B62899"/>
    <w:rsid w:val="00B66BAC"/>
    <w:rsid w:val="00B67035"/>
    <w:rsid w:val="00B70D6B"/>
    <w:rsid w:val="00B711FF"/>
    <w:rsid w:val="00B8031E"/>
    <w:rsid w:val="00B81170"/>
    <w:rsid w:val="00B82797"/>
    <w:rsid w:val="00B84534"/>
    <w:rsid w:val="00B84A58"/>
    <w:rsid w:val="00B8654B"/>
    <w:rsid w:val="00B86F3D"/>
    <w:rsid w:val="00B907BC"/>
    <w:rsid w:val="00B92377"/>
    <w:rsid w:val="00B9286B"/>
    <w:rsid w:val="00B97F61"/>
    <w:rsid w:val="00BA0372"/>
    <w:rsid w:val="00BA1CD8"/>
    <w:rsid w:val="00BA3813"/>
    <w:rsid w:val="00BA3976"/>
    <w:rsid w:val="00BA7512"/>
    <w:rsid w:val="00BA7948"/>
    <w:rsid w:val="00BB1386"/>
    <w:rsid w:val="00BB3289"/>
    <w:rsid w:val="00BB329B"/>
    <w:rsid w:val="00BB4201"/>
    <w:rsid w:val="00BB43AA"/>
    <w:rsid w:val="00BB4C9F"/>
    <w:rsid w:val="00BB6A4C"/>
    <w:rsid w:val="00BB73AF"/>
    <w:rsid w:val="00BC0CD6"/>
    <w:rsid w:val="00BC16CB"/>
    <w:rsid w:val="00BC2704"/>
    <w:rsid w:val="00BC3315"/>
    <w:rsid w:val="00BC3BDF"/>
    <w:rsid w:val="00BC4F05"/>
    <w:rsid w:val="00BD1016"/>
    <w:rsid w:val="00BD51DD"/>
    <w:rsid w:val="00BD747C"/>
    <w:rsid w:val="00BE0F0C"/>
    <w:rsid w:val="00BE2D31"/>
    <w:rsid w:val="00BE3877"/>
    <w:rsid w:val="00BE47F4"/>
    <w:rsid w:val="00BF11FE"/>
    <w:rsid w:val="00BF1476"/>
    <w:rsid w:val="00BF1C4C"/>
    <w:rsid w:val="00BF4B2A"/>
    <w:rsid w:val="00BF582D"/>
    <w:rsid w:val="00BF7B1D"/>
    <w:rsid w:val="00C00990"/>
    <w:rsid w:val="00C044B6"/>
    <w:rsid w:val="00C058A5"/>
    <w:rsid w:val="00C059D2"/>
    <w:rsid w:val="00C14235"/>
    <w:rsid w:val="00C15539"/>
    <w:rsid w:val="00C17F67"/>
    <w:rsid w:val="00C26B5A"/>
    <w:rsid w:val="00C30244"/>
    <w:rsid w:val="00C31F6A"/>
    <w:rsid w:val="00C36347"/>
    <w:rsid w:val="00C4013A"/>
    <w:rsid w:val="00C4516F"/>
    <w:rsid w:val="00C458F2"/>
    <w:rsid w:val="00C462A7"/>
    <w:rsid w:val="00C47D7C"/>
    <w:rsid w:val="00C50727"/>
    <w:rsid w:val="00C50C9B"/>
    <w:rsid w:val="00C5109D"/>
    <w:rsid w:val="00C516F7"/>
    <w:rsid w:val="00C5355D"/>
    <w:rsid w:val="00C549B9"/>
    <w:rsid w:val="00C54D99"/>
    <w:rsid w:val="00C56C09"/>
    <w:rsid w:val="00C60057"/>
    <w:rsid w:val="00C63B7B"/>
    <w:rsid w:val="00C649F6"/>
    <w:rsid w:val="00C6658F"/>
    <w:rsid w:val="00C67350"/>
    <w:rsid w:val="00C719D7"/>
    <w:rsid w:val="00C7553F"/>
    <w:rsid w:val="00C76831"/>
    <w:rsid w:val="00C933A1"/>
    <w:rsid w:val="00C94034"/>
    <w:rsid w:val="00C946AC"/>
    <w:rsid w:val="00C94EB3"/>
    <w:rsid w:val="00C96449"/>
    <w:rsid w:val="00C96778"/>
    <w:rsid w:val="00CA0709"/>
    <w:rsid w:val="00CA0C21"/>
    <w:rsid w:val="00CA1083"/>
    <w:rsid w:val="00CA149D"/>
    <w:rsid w:val="00CA42E2"/>
    <w:rsid w:val="00CA49E0"/>
    <w:rsid w:val="00CB2351"/>
    <w:rsid w:val="00CB3AAC"/>
    <w:rsid w:val="00CB3BEF"/>
    <w:rsid w:val="00CB5C40"/>
    <w:rsid w:val="00CB77FA"/>
    <w:rsid w:val="00CB7D60"/>
    <w:rsid w:val="00CC33AE"/>
    <w:rsid w:val="00CC50A4"/>
    <w:rsid w:val="00CC5CC1"/>
    <w:rsid w:val="00CD2124"/>
    <w:rsid w:val="00CD27FD"/>
    <w:rsid w:val="00CE2C03"/>
    <w:rsid w:val="00CE3F3A"/>
    <w:rsid w:val="00CE6DF3"/>
    <w:rsid w:val="00CF1ACD"/>
    <w:rsid w:val="00CF4290"/>
    <w:rsid w:val="00CF457C"/>
    <w:rsid w:val="00D031DE"/>
    <w:rsid w:val="00D04D2D"/>
    <w:rsid w:val="00D06F23"/>
    <w:rsid w:val="00D11523"/>
    <w:rsid w:val="00D12A0D"/>
    <w:rsid w:val="00D12BDF"/>
    <w:rsid w:val="00D1376B"/>
    <w:rsid w:val="00D141B4"/>
    <w:rsid w:val="00D14727"/>
    <w:rsid w:val="00D170DF"/>
    <w:rsid w:val="00D207D0"/>
    <w:rsid w:val="00D20AE2"/>
    <w:rsid w:val="00D25323"/>
    <w:rsid w:val="00D25AE3"/>
    <w:rsid w:val="00D26ADA"/>
    <w:rsid w:val="00D31A9B"/>
    <w:rsid w:val="00D34AE7"/>
    <w:rsid w:val="00D36387"/>
    <w:rsid w:val="00D36FF6"/>
    <w:rsid w:val="00D41798"/>
    <w:rsid w:val="00D44C80"/>
    <w:rsid w:val="00D47331"/>
    <w:rsid w:val="00D47DB6"/>
    <w:rsid w:val="00D50CE0"/>
    <w:rsid w:val="00D514B0"/>
    <w:rsid w:val="00D517D3"/>
    <w:rsid w:val="00D54946"/>
    <w:rsid w:val="00D56D75"/>
    <w:rsid w:val="00D624CB"/>
    <w:rsid w:val="00D6291E"/>
    <w:rsid w:val="00D660F6"/>
    <w:rsid w:val="00D66D6C"/>
    <w:rsid w:val="00D73937"/>
    <w:rsid w:val="00D7581D"/>
    <w:rsid w:val="00D80B11"/>
    <w:rsid w:val="00D82D39"/>
    <w:rsid w:val="00D834B7"/>
    <w:rsid w:val="00D85C5B"/>
    <w:rsid w:val="00D86E5E"/>
    <w:rsid w:val="00D873C3"/>
    <w:rsid w:val="00D91ADA"/>
    <w:rsid w:val="00DA2A01"/>
    <w:rsid w:val="00DA2FD0"/>
    <w:rsid w:val="00DA49BD"/>
    <w:rsid w:val="00DA7554"/>
    <w:rsid w:val="00DA78C6"/>
    <w:rsid w:val="00DB08A7"/>
    <w:rsid w:val="00DB28C3"/>
    <w:rsid w:val="00DB32BF"/>
    <w:rsid w:val="00DB39FC"/>
    <w:rsid w:val="00DB3D17"/>
    <w:rsid w:val="00DC1FA3"/>
    <w:rsid w:val="00DC4028"/>
    <w:rsid w:val="00DD12B0"/>
    <w:rsid w:val="00DD1A31"/>
    <w:rsid w:val="00DD1B28"/>
    <w:rsid w:val="00DD2228"/>
    <w:rsid w:val="00DD3221"/>
    <w:rsid w:val="00DD35A7"/>
    <w:rsid w:val="00DD4A53"/>
    <w:rsid w:val="00DE03C1"/>
    <w:rsid w:val="00DE2083"/>
    <w:rsid w:val="00DE229D"/>
    <w:rsid w:val="00DE3B91"/>
    <w:rsid w:val="00DE495A"/>
    <w:rsid w:val="00DE5E53"/>
    <w:rsid w:val="00DE7DC2"/>
    <w:rsid w:val="00DF0B8D"/>
    <w:rsid w:val="00DF17A7"/>
    <w:rsid w:val="00DF458E"/>
    <w:rsid w:val="00DF5706"/>
    <w:rsid w:val="00DF598E"/>
    <w:rsid w:val="00E05625"/>
    <w:rsid w:val="00E11FDB"/>
    <w:rsid w:val="00E12788"/>
    <w:rsid w:val="00E16352"/>
    <w:rsid w:val="00E167C5"/>
    <w:rsid w:val="00E1718D"/>
    <w:rsid w:val="00E201DD"/>
    <w:rsid w:val="00E2103C"/>
    <w:rsid w:val="00E252E5"/>
    <w:rsid w:val="00E2731E"/>
    <w:rsid w:val="00E3077B"/>
    <w:rsid w:val="00E32D6A"/>
    <w:rsid w:val="00E33217"/>
    <w:rsid w:val="00E3594B"/>
    <w:rsid w:val="00E4138E"/>
    <w:rsid w:val="00E42983"/>
    <w:rsid w:val="00E446E5"/>
    <w:rsid w:val="00E46D24"/>
    <w:rsid w:val="00E559B6"/>
    <w:rsid w:val="00E56993"/>
    <w:rsid w:val="00E57F1D"/>
    <w:rsid w:val="00E62F9D"/>
    <w:rsid w:val="00E63047"/>
    <w:rsid w:val="00E643F4"/>
    <w:rsid w:val="00E71887"/>
    <w:rsid w:val="00E72853"/>
    <w:rsid w:val="00E83330"/>
    <w:rsid w:val="00E84FCC"/>
    <w:rsid w:val="00E85DA4"/>
    <w:rsid w:val="00E87112"/>
    <w:rsid w:val="00E87C6F"/>
    <w:rsid w:val="00E9265D"/>
    <w:rsid w:val="00E927AE"/>
    <w:rsid w:val="00E940F8"/>
    <w:rsid w:val="00E942E0"/>
    <w:rsid w:val="00E95351"/>
    <w:rsid w:val="00E968DA"/>
    <w:rsid w:val="00E96E81"/>
    <w:rsid w:val="00E97C68"/>
    <w:rsid w:val="00E97CAC"/>
    <w:rsid w:val="00EA1625"/>
    <w:rsid w:val="00EA211F"/>
    <w:rsid w:val="00EA2741"/>
    <w:rsid w:val="00EA398B"/>
    <w:rsid w:val="00EA41A8"/>
    <w:rsid w:val="00EA4FAD"/>
    <w:rsid w:val="00EA6755"/>
    <w:rsid w:val="00EB0BAF"/>
    <w:rsid w:val="00EB1B84"/>
    <w:rsid w:val="00EB29D6"/>
    <w:rsid w:val="00EB652C"/>
    <w:rsid w:val="00EB70AF"/>
    <w:rsid w:val="00EB75F7"/>
    <w:rsid w:val="00EB772D"/>
    <w:rsid w:val="00EC16BB"/>
    <w:rsid w:val="00EC239E"/>
    <w:rsid w:val="00EC5C97"/>
    <w:rsid w:val="00EC78BC"/>
    <w:rsid w:val="00ED04D8"/>
    <w:rsid w:val="00ED2CD6"/>
    <w:rsid w:val="00ED50CE"/>
    <w:rsid w:val="00ED675C"/>
    <w:rsid w:val="00EE0641"/>
    <w:rsid w:val="00EE0E4E"/>
    <w:rsid w:val="00EE23CE"/>
    <w:rsid w:val="00EE27E5"/>
    <w:rsid w:val="00EE2D04"/>
    <w:rsid w:val="00EE59E5"/>
    <w:rsid w:val="00EE60BA"/>
    <w:rsid w:val="00EF0EFC"/>
    <w:rsid w:val="00EF595A"/>
    <w:rsid w:val="00EF5AF8"/>
    <w:rsid w:val="00EF6186"/>
    <w:rsid w:val="00F00483"/>
    <w:rsid w:val="00F01BE8"/>
    <w:rsid w:val="00F03234"/>
    <w:rsid w:val="00F04C80"/>
    <w:rsid w:val="00F119BA"/>
    <w:rsid w:val="00F11B26"/>
    <w:rsid w:val="00F12F6A"/>
    <w:rsid w:val="00F1382E"/>
    <w:rsid w:val="00F13ED2"/>
    <w:rsid w:val="00F154FC"/>
    <w:rsid w:val="00F15A36"/>
    <w:rsid w:val="00F203CC"/>
    <w:rsid w:val="00F21897"/>
    <w:rsid w:val="00F22DE2"/>
    <w:rsid w:val="00F3009E"/>
    <w:rsid w:val="00F31B76"/>
    <w:rsid w:val="00F31C02"/>
    <w:rsid w:val="00F31F2F"/>
    <w:rsid w:val="00F3356D"/>
    <w:rsid w:val="00F33C82"/>
    <w:rsid w:val="00F35ACA"/>
    <w:rsid w:val="00F3626C"/>
    <w:rsid w:val="00F37724"/>
    <w:rsid w:val="00F379BD"/>
    <w:rsid w:val="00F400A0"/>
    <w:rsid w:val="00F40FA4"/>
    <w:rsid w:val="00F422C5"/>
    <w:rsid w:val="00F45D2B"/>
    <w:rsid w:val="00F518F8"/>
    <w:rsid w:val="00F53BB4"/>
    <w:rsid w:val="00F55A62"/>
    <w:rsid w:val="00F61871"/>
    <w:rsid w:val="00F62393"/>
    <w:rsid w:val="00F63F2F"/>
    <w:rsid w:val="00F6791C"/>
    <w:rsid w:val="00F712E7"/>
    <w:rsid w:val="00F712F0"/>
    <w:rsid w:val="00F7519F"/>
    <w:rsid w:val="00F7525C"/>
    <w:rsid w:val="00F77371"/>
    <w:rsid w:val="00F7762D"/>
    <w:rsid w:val="00F8158B"/>
    <w:rsid w:val="00F832B0"/>
    <w:rsid w:val="00F908B1"/>
    <w:rsid w:val="00F979C5"/>
    <w:rsid w:val="00FA11E2"/>
    <w:rsid w:val="00FB0EC4"/>
    <w:rsid w:val="00FB0F31"/>
    <w:rsid w:val="00FB1913"/>
    <w:rsid w:val="00FB1C41"/>
    <w:rsid w:val="00FB25AF"/>
    <w:rsid w:val="00FB4291"/>
    <w:rsid w:val="00FC13F1"/>
    <w:rsid w:val="00FC14F4"/>
    <w:rsid w:val="00FC1EDB"/>
    <w:rsid w:val="00FC2B6C"/>
    <w:rsid w:val="00FC4C82"/>
    <w:rsid w:val="00FD0A34"/>
    <w:rsid w:val="00FD1C01"/>
    <w:rsid w:val="00FD5845"/>
    <w:rsid w:val="00FD58C5"/>
    <w:rsid w:val="00FD7D12"/>
    <w:rsid w:val="00FD7F71"/>
    <w:rsid w:val="00FE1B0C"/>
    <w:rsid w:val="00FE5E11"/>
    <w:rsid w:val="00FE7D38"/>
    <w:rsid w:val="00FF115B"/>
    <w:rsid w:val="00FF321C"/>
    <w:rsid w:val="00FF495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037E00-C646-4042-95F6-0034DEED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0F31"/>
    <w:rPr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ind w:firstLine="708"/>
      <w:jc w:val="both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firstLine="708"/>
      <w:jc w:val="center"/>
      <w:outlineLvl w:val="3"/>
    </w:pPr>
    <w:rPr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ind w:left="4956" w:firstLine="708"/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ind w:left="4956" w:firstLine="708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outlineLvl w:val="7"/>
    </w:pPr>
    <w:rPr>
      <w:b/>
      <w:bCs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="Calibri" w:hAnsi="Calibri" w:cs="Times New Roman"/>
      <w:b/>
      <w:bCs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="Calibri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="Cambria" w:hAnsi="Cambria" w:cs="Times New Roman"/>
      <w:lang w:val="x-none" w:eastAsia="cs-CZ"/>
    </w:rPr>
  </w:style>
  <w:style w:type="paragraph" w:customStyle="1" w:styleId="anka">
    <w:name w:val="anka"/>
    <w:basedOn w:val="Normlny"/>
    <w:uiPriority w:val="99"/>
    <w:rPr>
      <w:sz w:val="24"/>
      <w:szCs w:val="24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bCs/>
      <w:kern w:val="28"/>
      <w:sz w:val="32"/>
      <w:szCs w:val="32"/>
      <w:lang w:val="x-none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b/>
      <w:bCs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  <w:lang w:val="x-none" w:eastAsia="cs-CZ"/>
    </w:rPr>
  </w:style>
  <w:style w:type="character" w:styleId="Odkaznapoznmkupodiarou">
    <w:name w:val="footnote reference"/>
    <w:basedOn w:val="Predvolenpsmoodseku"/>
    <w:uiPriority w:val="99"/>
    <w:semiHidden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pPr>
      <w:ind w:left="2124" w:hanging="2124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0"/>
      <w:szCs w:val="20"/>
      <w:lang w:val="x-none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pPr>
      <w:ind w:left="708" w:firstLine="708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  <w:lang w:val="x-none" w:eastAsia="cs-CZ"/>
    </w:rPr>
  </w:style>
  <w:style w:type="paragraph" w:customStyle="1" w:styleId="Zkladntext1">
    <w:name w:val="Základní text1"/>
    <w:uiPriority w:val="99"/>
    <w:rPr>
      <w:color w:val="000000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611C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x-none" w:eastAsia="cs-CZ"/>
    </w:rPr>
  </w:style>
  <w:style w:type="paragraph" w:customStyle="1" w:styleId="Zkladntext0">
    <w:name w:val="Základní text"/>
    <w:uiPriority w:val="99"/>
    <w:rsid w:val="00611C86"/>
    <w:rPr>
      <w:color w:val="000000"/>
      <w:sz w:val="24"/>
      <w:szCs w:val="24"/>
      <w:lang w:eastAsia="cs-CZ"/>
    </w:rPr>
  </w:style>
  <w:style w:type="table" w:styleId="Mriekatabuky">
    <w:name w:val="Table Grid"/>
    <w:basedOn w:val="Normlnatabuka"/>
    <w:uiPriority w:val="99"/>
    <w:rsid w:val="009656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CharChar">
    <w:name w:val="Základní text Char Char"/>
    <w:link w:val="ZkladntextCharCharChar"/>
    <w:uiPriority w:val="99"/>
    <w:rsid w:val="00E87112"/>
    <w:rPr>
      <w:color w:val="000000"/>
      <w:sz w:val="24"/>
      <w:szCs w:val="24"/>
    </w:rPr>
  </w:style>
  <w:style w:type="character" w:customStyle="1" w:styleId="ZkladntextCharCharChar">
    <w:name w:val="Základní text Char Char Char"/>
    <w:basedOn w:val="Predvolenpsmoodseku"/>
    <w:link w:val="ZkladntextCharChar"/>
    <w:uiPriority w:val="99"/>
    <w:locked/>
    <w:rsid w:val="00E87112"/>
    <w:rPr>
      <w:rFonts w:cs="Times New Roman"/>
      <w:color w:val="000000"/>
      <w:sz w:val="24"/>
      <w:szCs w:val="24"/>
      <w:lang w:val="sk-SK" w:eastAsia="sk-SK" w:bidi="ar-SA"/>
    </w:rPr>
  </w:style>
  <w:style w:type="paragraph" w:customStyle="1" w:styleId="N-textsodrkami">
    <w:name w:val="N-text s odrážkami"/>
    <w:basedOn w:val="Normlny"/>
    <w:uiPriority w:val="99"/>
    <w:rsid w:val="00E87112"/>
    <w:pPr>
      <w:tabs>
        <w:tab w:val="left" w:pos="284"/>
      </w:tabs>
      <w:spacing w:after="120"/>
      <w:ind w:left="284"/>
      <w:jc w:val="both"/>
    </w:pPr>
    <w:rPr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A4DA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uiPriority w:val="34"/>
    <w:qFormat/>
    <w:rsid w:val="006E7ED0"/>
    <w:pPr>
      <w:ind w:left="708"/>
    </w:pPr>
  </w:style>
  <w:style w:type="character" w:styleId="Odkaznakomentr">
    <w:name w:val="annotation reference"/>
    <w:basedOn w:val="Predvolenpsmoodseku"/>
    <w:uiPriority w:val="99"/>
    <w:semiHidden/>
    <w:unhideWhenUsed/>
    <w:rsid w:val="00F3009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3009E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F3009E"/>
    <w:rPr>
      <w:rFonts w:cs="Times New Roman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00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3009E"/>
    <w:rPr>
      <w:rFonts w:cs="Times New Roman"/>
      <w:b/>
      <w:bCs/>
      <w:lang w:val="x-none" w:eastAsia="cs-CZ"/>
    </w:rPr>
  </w:style>
  <w:style w:type="paragraph" w:customStyle="1" w:styleId="TopHeader">
    <w:name w:val="Top Header"/>
    <w:basedOn w:val="Normlny"/>
    <w:qFormat/>
    <w:rsid w:val="00535A12"/>
    <w:pPr>
      <w:jc w:val="center"/>
    </w:pPr>
    <w:rPr>
      <w:rFonts w:ascii="Arial Narrow" w:hAnsi="Arial Narrow"/>
      <w:b/>
      <w:bCs/>
      <w:sz w:val="22"/>
      <w:szCs w:val="22"/>
      <w:lang w:eastAsia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16352"/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E16352"/>
    <w:rPr>
      <w:rFonts w:cs="Times New Roman"/>
      <w:lang w:val="x-none" w:eastAsia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E1635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9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FBC08-53F0-4999-8F40-27BE6F60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a v r h</vt:lpstr>
    </vt:vector>
  </TitlesOfParts>
  <Company>MF_SR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v r h</dc:title>
  <dc:subject/>
  <dc:creator>Salkovicova</dc:creator>
  <cp:keywords/>
  <dc:description/>
  <cp:lastModifiedBy>Bachníček Jozef</cp:lastModifiedBy>
  <cp:revision>3</cp:revision>
  <cp:lastPrinted>2015-09-16T11:45:00Z</cp:lastPrinted>
  <dcterms:created xsi:type="dcterms:W3CDTF">2018-08-03T11:49:00Z</dcterms:created>
  <dcterms:modified xsi:type="dcterms:W3CDTF">2018-08-03T11:50:00Z</dcterms:modified>
</cp:coreProperties>
</file>